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3D98" w14:textId="77777777" w:rsidR="003A5D19" w:rsidRPr="00390EF5" w:rsidRDefault="009931E9" w:rsidP="00962A0C">
      <w:pPr>
        <w:pStyle w:val="SLONormal"/>
        <w:spacing w:before="0" w:after="0"/>
        <w:jc w:val="center"/>
        <w:rPr>
          <w:b/>
          <w:caps/>
          <w:highlight w:val="yellow"/>
        </w:rPr>
      </w:pPr>
      <w:r w:rsidRPr="00390EF5">
        <w:rPr>
          <w:b/>
          <w:caps/>
        </w:rPr>
        <w:t xml:space="preserve">Darba līgums / </w:t>
      </w:r>
      <w:r w:rsidR="00A561F2" w:rsidRPr="00390EF5">
        <w:rPr>
          <w:b/>
          <w:caps/>
        </w:rPr>
        <w:t>Employment</w:t>
      </w:r>
      <w:r w:rsidR="00984770" w:rsidRPr="00390EF5">
        <w:rPr>
          <w:b/>
          <w:caps/>
        </w:rPr>
        <w:t xml:space="preserve"> Agreement</w:t>
      </w:r>
    </w:p>
    <w:p w14:paraId="1CBAA040" w14:textId="77777777" w:rsidR="00984770" w:rsidRPr="00390EF5" w:rsidRDefault="00984770" w:rsidP="00962A0C">
      <w:pPr>
        <w:pStyle w:val="SLONormal"/>
        <w:spacing w:before="0" w:after="0"/>
        <w:jc w:val="center"/>
        <w:rPr>
          <w:highlight w:val="yellow"/>
        </w:rPr>
      </w:pPr>
    </w:p>
    <w:p w14:paraId="3290D6C5" w14:textId="585C6342" w:rsidR="0044531F" w:rsidRPr="00390EF5" w:rsidRDefault="001C69B5">
      <w:pPr>
        <w:rPr>
          <w:rFonts w:cs="Times New Roman"/>
          <w:sz w:val="24"/>
          <w:szCs w:val="24"/>
          <w:highlight w:val="yellow"/>
        </w:rPr>
      </w:pPr>
      <w:r w:rsidRPr="00390EF5">
        <w:rPr>
          <w:rFonts w:cs="Times New Roman"/>
          <w:sz w:val="24"/>
          <w:szCs w:val="24"/>
          <w:highlight w:val="yellow"/>
        </w:rPr>
        <w:t>[Vieta / Place]</w:t>
      </w:r>
    </w:p>
    <w:p w14:paraId="513D3D35" w14:textId="03362277" w:rsidR="00481971" w:rsidRDefault="001C69B5">
      <w:pPr>
        <w:rPr>
          <w:rFonts w:cs="Times New Roman"/>
          <w:sz w:val="24"/>
          <w:szCs w:val="24"/>
          <w:highlight w:val="yellow"/>
        </w:rPr>
      </w:pPr>
      <w:r w:rsidRPr="00390EF5">
        <w:rPr>
          <w:rFonts w:cs="Times New Roman"/>
          <w:sz w:val="24"/>
          <w:szCs w:val="24"/>
          <w:highlight w:val="yellow"/>
        </w:rPr>
        <w:t>[Datums / Date]</w:t>
      </w:r>
    </w:p>
    <w:p w14:paraId="4ED4E268" w14:textId="77777777" w:rsidR="0000081C" w:rsidRPr="00390EF5" w:rsidRDefault="0000081C">
      <w:pPr>
        <w:rPr>
          <w:rFonts w:cs="Times New Roman"/>
          <w:sz w:val="24"/>
          <w:szCs w:val="24"/>
          <w:highlight w:val="yellow"/>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44531F" w:rsidRPr="00390EF5" w14:paraId="39BFE5E3" w14:textId="77777777" w:rsidTr="00C36E7B">
        <w:trPr>
          <w:jc w:val="center"/>
        </w:trPr>
        <w:tc>
          <w:tcPr>
            <w:tcW w:w="4932" w:type="dxa"/>
            <w:shd w:val="clear" w:color="auto" w:fill="auto"/>
          </w:tcPr>
          <w:p w14:paraId="798BFF0E" w14:textId="77777777" w:rsidR="0044531F" w:rsidRPr="00390EF5" w:rsidRDefault="0044531F" w:rsidP="0044531F">
            <w:pPr>
              <w:pStyle w:val="SLONormal"/>
              <w:spacing w:before="60" w:after="60"/>
              <w:rPr>
                <w:lang w:val="lv-LV"/>
              </w:rPr>
            </w:pPr>
            <w:r w:rsidRPr="00390EF5">
              <w:rPr>
                <w:lang w:val="lv-LV"/>
              </w:rPr>
              <w:t>Šis darba līgums (</w:t>
            </w:r>
            <w:r w:rsidRPr="00390EF5">
              <w:rPr>
                <w:b/>
                <w:lang w:val="lv-LV"/>
              </w:rPr>
              <w:t>Līgums</w:t>
            </w:r>
            <w:r w:rsidRPr="00390EF5">
              <w:rPr>
                <w:lang w:val="lv-LV"/>
              </w:rPr>
              <w:t>) ir noslēgts starp šādām pusēm:</w:t>
            </w:r>
          </w:p>
        </w:tc>
        <w:tc>
          <w:tcPr>
            <w:tcW w:w="4932" w:type="dxa"/>
            <w:shd w:val="clear" w:color="auto" w:fill="auto"/>
          </w:tcPr>
          <w:p w14:paraId="0AC4C4D5" w14:textId="77777777" w:rsidR="0044531F" w:rsidRPr="00390EF5" w:rsidRDefault="0044531F" w:rsidP="0044531F">
            <w:pPr>
              <w:pStyle w:val="SLONormal"/>
              <w:spacing w:before="60" w:after="60"/>
            </w:pPr>
            <w:r w:rsidRPr="00390EF5">
              <w:t xml:space="preserve">This employment agreement (the </w:t>
            </w:r>
            <w:r w:rsidRPr="00390EF5">
              <w:rPr>
                <w:b/>
              </w:rPr>
              <w:t>Agreement</w:t>
            </w:r>
            <w:r w:rsidRPr="00390EF5">
              <w:t>) is entered between the following parties:</w:t>
            </w:r>
          </w:p>
        </w:tc>
      </w:tr>
    </w:tbl>
    <w:p w14:paraId="11E30C63" w14:textId="77777777" w:rsidR="008D68C1" w:rsidRPr="00390EF5" w:rsidRDefault="008D68C1" w:rsidP="00962A0C">
      <w:pPr>
        <w:pStyle w:val="SLONormal"/>
        <w:spacing w:before="0" w:after="0"/>
      </w:pPr>
    </w:p>
    <w:p w14:paraId="4E5EDA0D" w14:textId="77777777" w:rsidR="008D68C1" w:rsidRPr="00390EF5" w:rsidRDefault="0044531F" w:rsidP="00460E0A">
      <w:pPr>
        <w:pStyle w:val="SLONormal"/>
        <w:spacing w:before="0" w:after="0"/>
        <w:rPr>
          <w:b/>
          <w:caps/>
        </w:rPr>
      </w:pPr>
      <w:r w:rsidRPr="00390EF5">
        <w:rPr>
          <w:b/>
          <w:caps/>
        </w:rPr>
        <w:t xml:space="preserve">Darba devējs / </w:t>
      </w:r>
      <w:r w:rsidR="008B0E50" w:rsidRPr="00390EF5">
        <w:rPr>
          <w:b/>
          <w:caps/>
        </w:rPr>
        <w:t xml:space="preserve">The </w:t>
      </w:r>
      <w:r w:rsidR="00A561F2" w:rsidRPr="00390EF5">
        <w:rPr>
          <w:b/>
          <w:caps/>
        </w:rPr>
        <w:t>Employer</w:t>
      </w:r>
    </w:p>
    <w:p w14:paraId="27E00562" w14:textId="77777777" w:rsidR="008B0E50" w:rsidRPr="00390EF5" w:rsidRDefault="008B0E50" w:rsidP="00962A0C">
      <w:pPr>
        <w:pStyle w:val="SLONormal"/>
        <w:spacing w:before="0" w:after="0"/>
      </w:pPr>
    </w:p>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4531F" w:rsidRPr="00390EF5" w14:paraId="593E36DD" w14:textId="77777777" w:rsidTr="00BE76CF">
        <w:trPr>
          <w:jc w:val="center"/>
        </w:trPr>
        <w:tc>
          <w:tcPr>
            <w:tcW w:w="4819" w:type="dxa"/>
            <w:shd w:val="clear" w:color="auto" w:fill="auto"/>
          </w:tcPr>
          <w:p w14:paraId="583B4037" w14:textId="6EB6F22D" w:rsidR="0044531F" w:rsidRPr="00390EF5" w:rsidRDefault="00481971" w:rsidP="00481971">
            <w:pPr>
              <w:pStyle w:val="SLONormal"/>
              <w:spacing w:before="60" w:after="60"/>
              <w:rPr>
                <w:highlight w:val="yellow"/>
                <w:lang w:val="lv-LV"/>
              </w:rPr>
            </w:pPr>
            <w:r w:rsidRPr="00390EF5">
              <w:rPr>
                <w:highlight w:val="yellow"/>
                <w:lang w:val="lv-LV"/>
              </w:rPr>
              <w:t>[</w:t>
            </w:r>
            <w:r w:rsidR="0000081C" w:rsidRPr="0000081C">
              <w:rPr>
                <w:b/>
                <w:bCs/>
                <w:highlight w:val="yellow"/>
                <w:lang w:val="lv-LV"/>
              </w:rPr>
              <w:t>Nosaukums (firma)</w:t>
            </w:r>
            <w:r w:rsidRPr="00390EF5">
              <w:rPr>
                <w:highlight w:val="yellow"/>
                <w:lang w:val="lv-LV"/>
              </w:rPr>
              <w:t>]</w:t>
            </w:r>
            <w:r w:rsidRPr="00390EF5">
              <w:rPr>
                <w:lang w:val="lv-LV"/>
              </w:rPr>
              <w:t xml:space="preserve">, reģistrācijas numurs </w:t>
            </w:r>
            <w:r w:rsidRPr="00390EF5">
              <w:rPr>
                <w:highlight w:val="yellow"/>
                <w:lang w:val="lv-LV"/>
              </w:rPr>
              <w:t>[●]</w:t>
            </w:r>
            <w:r w:rsidRPr="00390EF5">
              <w:rPr>
                <w:lang w:val="lv-LV"/>
              </w:rPr>
              <w:t xml:space="preserve">, juridiskā adrese </w:t>
            </w:r>
            <w:r w:rsidRPr="00390EF5">
              <w:rPr>
                <w:highlight w:val="yellow"/>
                <w:lang w:val="lv-LV"/>
              </w:rPr>
              <w:t>[●]</w:t>
            </w:r>
            <w:r w:rsidR="00520D1F" w:rsidRPr="00390EF5">
              <w:rPr>
                <w:lang w:val="lv-LV"/>
              </w:rPr>
              <w:t xml:space="preserve">, kuru pārstāv [likumiskais] / [pilnvarotais] </w:t>
            </w:r>
            <w:r w:rsidR="004121AF" w:rsidRPr="00390EF5">
              <w:rPr>
                <w:lang w:val="lv-LV"/>
              </w:rPr>
              <w:t xml:space="preserve">pārstāvis </w:t>
            </w:r>
            <w:r w:rsidR="004121AF" w:rsidRPr="00390EF5">
              <w:rPr>
                <w:highlight w:val="yellow"/>
                <w:lang w:val="lv-LV"/>
              </w:rPr>
              <w:t>[</w:t>
            </w:r>
            <w:r w:rsidR="00563EE4">
              <w:rPr>
                <w:highlight w:val="yellow"/>
                <w:lang w:val="lv-LV"/>
              </w:rPr>
              <w:t>Vārds Uzvārds</w:t>
            </w:r>
            <w:r w:rsidR="004121AF" w:rsidRPr="00390EF5">
              <w:rPr>
                <w:highlight w:val="yellow"/>
                <w:lang w:val="lv-LV"/>
              </w:rPr>
              <w:t>]</w:t>
            </w:r>
            <w:r w:rsidR="004121AF" w:rsidRPr="00390EF5">
              <w:rPr>
                <w:lang w:val="lv-LV"/>
              </w:rPr>
              <w:t>, un</w:t>
            </w:r>
          </w:p>
        </w:tc>
        <w:tc>
          <w:tcPr>
            <w:tcW w:w="4819" w:type="dxa"/>
            <w:shd w:val="clear" w:color="auto" w:fill="auto"/>
          </w:tcPr>
          <w:p w14:paraId="741B5FFC" w14:textId="7D7E40DD" w:rsidR="0044531F" w:rsidRPr="00390EF5" w:rsidRDefault="004121AF" w:rsidP="004121AF">
            <w:pPr>
              <w:pStyle w:val="SLONormal"/>
              <w:spacing w:before="60" w:after="60"/>
              <w:rPr>
                <w:highlight w:val="yellow"/>
              </w:rPr>
            </w:pPr>
            <w:r w:rsidRPr="00390EF5">
              <w:rPr>
                <w:highlight w:val="yellow"/>
              </w:rPr>
              <w:t>[</w:t>
            </w:r>
            <w:r w:rsidR="0000081C" w:rsidRPr="0000081C">
              <w:rPr>
                <w:b/>
                <w:bCs/>
                <w:highlight w:val="yellow"/>
              </w:rPr>
              <w:t>Firm name</w:t>
            </w:r>
            <w:r w:rsidRPr="00390EF5">
              <w:rPr>
                <w:highlight w:val="yellow"/>
              </w:rPr>
              <w:t>]</w:t>
            </w:r>
            <w:r w:rsidRPr="00390EF5">
              <w:t xml:space="preserve">, registration number </w:t>
            </w:r>
            <w:r w:rsidRPr="00390EF5">
              <w:rPr>
                <w:highlight w:val="yellow"/>
              </w:rPr>
              <w:t>[●]</w:t>
            </w:r>
            <w:r w:rsidRPr="00390EF5">
              <w:t xml:space="preserve">, legal address </w:t>
            </w:r>
            <w:r w:rsidRPr="00390EF5">
              <w:rPr>
                <w:highlight w:val="yellow"/>
              </w:rPr>
              <w:t>[●]</w:t>
            </w:r>
            <w:r w:rsidRPr="00390EF5">
              <w:t>, represented by its [legal</w:t>
            </w:r>
            <w:r w:rsidR="00563EE4">
              <w:t>]</w:t>
            </w:r>
            <w:r w:rsidRPr="00390EF5">
              <w:t xml:space="preserve"> / [authorised] representative </w:t>
            </w:r>
            <w:r w:rsidRPr="00390EF5">
              <w:rPr>
                <w:highlight w:val="yellow"/>
              </w:rPr>
              <w:t>[</w:t>
            </w:r>
            <w:r w:rsidR="00563EE4">
              <w:rPr>
                <w:highlight w:val="yellow"/>
              </w:rPr>
              <w:t>Name Surname</w:t>
            </w:r>
            <w:r w:rsidRPr="00390EF5">
              <w:rPr>
                <w:highlight w:val="yellow"/>
              </w:rPr>
              <w:t>]</w:t>
            </w:r>
            <w:r w:rsidRPr="00390EF5">
              <w:t>, and</w:t>
            </w:r>
          </w:p>
        </w:tc>
      </w:tr>
    </w:tbl>
    <w:p w14:paraId="329ECDDE" w14:textId="77777777" w:rsidR="0044531F" w:rsidRPr="00390EF5" w:rsidRDefault="0044531F">
      <w:pPr>
        <w:rPr>
          <w:rFonts w:cs="Times New Roman"/>
          <w:sz w:val="24"/>
          <w:szCs w:val="24"/>
        </w:rPr>
      </w:pPr>
    </w:p>
    <w:p w14:paraId="114C9997" w14:textId="77777777" w:rsidR="008B0E50" w:rsidRPr="00390EF5" w:rsidRDefault="006A6358" w:rsidP="00460E0A">
      <w:pPr>
        <w:pStyle w:val="SLONormal"/>
        <w:spacing w:before="0" w:after="0"/>
        <w:rPr>
          <w:b/>
          <w:caps/>
        </w:rPr>
      </w:pPr>
      <w:r w:rsidRPr="00390EF5">
        <w:rPr>
          <w:b/>
          <w:caps/>
        </w:rPr>
        <w:t xml:space="preserve">Darbinieks / </w:t>
      </w:r>
      <w:r w:rsidR="008B0E50" w:rsidRPr="00390EF5">
        <w:rPr>
          <w:b/>
          <w:caps/>
        </w:rPr>
        <w:t xml:space="preserve">The </w:t>
      </w:r>
      <w:r w:rsidR="00A561F2" w:rsidRPr="00390EF5">
        <w:rPr>
          <w:b/>
          <w:caps/>
        </w:rPr>
        <w:t>employee</w:t>
      </w:r>
    </w:p>
    <w:p w14:paraId="42ACE476" w14:textId="77777777" w:rsidR="008D68C1" w:rsidRPr="00390EF5" w:rsidRDefault="008D68C1" w:rsidP="00962A0C">
      <w:pPr>
        <w:pStyle w:val="SLONormal"/>
        <w:spacing w:before="0" w:after="0"/>
      </w:pPr>
    </w:p>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00B39" w:rsidRPr="00390EF5" w14:paraId="3086D515" w14:textId="77777777" w:rsidTr="00BE76CF">
        <w:trPr>
          <w:jc w:val="center"/>
        </w:trPr>
        <w:tc>
          <w:tcPr>
            <w:tcW w:w="4819" w:type="dxa"/>
            <w:shd w:val="clear" w:color="auto" w:fill="auto"/>
          </w:tcPr>
          <w:p w14:paraId="7DC55BF4" w14:textId="78493A46" w:rsidR="00000B39" w:rsidRPr="00390EF5" w:rsidRDefault="003C0AF0" w:rsidP="003C0AF0">
            <w:pPr>
              <w:pStyle w:val="SLONormal"/>
              <w:spacing w:before="60" w:after="60"/>
              <w:rPr>
                <w:highlight w:val="yellow"/>
                <w:lang w:val="lv-LV"/>
              </w:rPr>
            </w:pPr>
            <w:r w:rsidRPr="00390EF5">
              <w:rPr>
                <w:highlight w:val="yellow"/>
                <w:lang w:val="lv-LV"/>
              </w:rPr>
              <w:t>[</w:t>
            </w:r>
            <w:r w:rsidR="00614097" w:rsidRPr="00614097">
              <w:rPr>
                <w:b/>
                <w:bCs/>
                <w:highlight w:val="yellow"/>
                <w:lang w:val="lv-LV"/>
              </w:rPr>
              <w:t>Vārds Uzvārds</w:t>
            </w:r>
            <w:r w:rsidRPr="00390EF5">
              <w:rPr>
                <w:highlight w:val="yellow"/>
                <w:lang w:val="lv-LV"/>
              </w:rPr>
              <w:t>]</w:t>
            </w:r>
            <w:r w:rsidRPr="00614097">
              <w:rPr>
                <w:lang w:val="lv-LV"/>
              </w:rPr>
              <w:t>,</w:t>
            </w:r>
            <w:r w:rsidRPr="00390EF5">
              <w:rPr>
                <w:lang w:val="lv-LV"/>
              </w:rPr>
              <w:t xml:space="preserve"> [personas kods] / [dzimšanas datums] </w:t>
            </w:r>
            <w:r w:rsidRPr="00390EF5">
              <w:rPr>
                <w:highlight w:val="yellow"/>
                <w:lang w:val="lv-LV"/>
              </w:rPr>
              <w:t>[●]</w:t>
            </w:r>
            <w:r w:rsidRPr="00614097">
              <w:rPr>
                <w:lang w:val="lv-LV"/>
              </w:rPr>
              <w:t>,</w:t>
            </w:r>
            <w:r w:rsidRPr="00390EF5">
              <w:rPr>
                <w:lang w:val="lv-LV"/>
              </w:rPr>
              <w:t xml:space="preserve"> dzīvesvietas adrese </w:t>
            </w:r>
            <w:r w:rsidRPr="00390EF5">
              <w:rPr>
                <w:highlight w:val="yellow"/>
                <w:lang w:val="lv-LV"/>
              </w:rPr>
              <w:t>[●]</w:t>
            </w:r>
            <w:r w:rsidRPr="00614097">
              <w:rPr>
                <w:lang w:val="lv-LV"/>
              </w:rPr>
              <w:t>,</w:t>
            </w:r>
            <w:r w:rsidRPr="00390EF5">
              <w:rPr>
                <w:lang w:val="lv-LV"/>
              </w:rPr>
              <w:t xml:space="preserve"> e-pasta adrese </w:t>
            </w:r>
            <w:r w:rsidRPr="00390EF5">
              <w:rPr>
                <w:highlight w:val="yellow"/>
                <w:lang w:val="lv-LV"/>
              </w:rPr>
              <w:t>[●]</w:t>
            </w:r>
            <w:r w:rsidRPr="00614097">
              <w:rPr>
                <w:lang w:val="lv-LV"/>
              </w:rPr>
              <w:t>,</w:t>
            </w:r>
          </w:p>
        </w:tc>
        <w:tc>
          <w:tcPr>
            <w:tcW w:w="4819" w:type="dxa"/>
            <w:shd w:val="clear" w:color="auto" w:fill="auto"/>
          </w:tcPr>
          <w:p w14:paraId="17659EB9" w14:textId="6952B920" w:rsidR="00000B39" w:rsidRPr="00390EF5" w:rsidRDefault="00BE76CF" w:rsidP="003C3180">
            <w:pPr>
              <w:pStyle w:val="SLONormal"/>
              <w:spacing w:before="60" w:after="60"/>
            </w:pPr>
            <w:r w:rsidRPr="00390EF5">
              <w:rPr>
                <w:highlight w:val="yellow"/>
              </w:rPr>
              <w:t>[</w:t>
            </w:r>
            <w:r w:rsidR="00614097" w:rsidRPr="00614097">
              <w:rPr>
                <w:b/>
                <w:bCs/>
                <w:highlight w:val="yellow"/>
              </w:rPr>
              <w:t>Name Surname</w:t>
            </w:r>
            <w:r w:rsidRPr="00390EF5">
              <w:rPr>
                <w:highlight w:val="yellow"/>
              </w:rPr>
              <w:t>]</w:t>
            </w:r>
            <w:r w:rsidR="003C3180" w:rsidRPr="00390EF5">
              <w:t xml:space="preserve"> [</w:t>
            </w:r>
            <w:r w:rsidR="00614097">
              <w:t xml:space="preserve">personal </w:t>
            </w:r>
            <w:r w:rsidR="003C3180" w:rsidRPr="00390EF5">
              <w:t xml:space="preserve">identity code] / [date of birth] </w:t>
            </w:r>
            <w:r w:rsidRPr="00390EF5">
              <w:rPr>
                <w:highlight w:val="yellow"/>
              </w:rPr>
              <w:t>[●]</w:t>
            </w:r>
            <w:r w:rsidR="00614097">
              <w:t xml:space="preserve">, </w:t>
            </w:r>
            <w:r w:rsidR="003C3180" w:rsidRPr="00390EF5">
              <w:t xml:space="preserve">residential address </w:t>
            </w:r>
            <w:r w:rsidRPr="00390EF5">
              <w:rPr>
                <w:highlight w:val="yellow"/>
              </w:rPr>
              <w:t>[●]</w:t>
            </w:r>
            <w:r w:rsidR="00614097">
              <w:t>,</w:t>
            </w:r>
            <w:r w:rsidRPr="00390EF5">
              <w:t xml:space="preserve"> e-mail address </w:t>
            </w:r>
            <w:r w:rsidRPr="00390EF5">
              <w:rPr>
                <w:highlight w:val="yellow"/>
              </w:rPr>
              <w:t>[●]</w:t>
            </w:r>
            <w:r w:rsidR="00614097">
              <w:t>,</w:t>
            </w:r>
          </w:p>
        </w:tc>
      </w:tr>
    </w:tbl>
    <w:p w14:paraId="1F4F7F90" w14:textId="77777777" w:rsidR="00F32F64" w:rsidRPr="00390EF5" w:rsidRDefault="00F32F64" w:rsidP="00962A0C">
      <w:pPr>
        <w:pStyle w:val="SLONormal"/>
        <w:spacing w:before="0" w:after="0"/>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494AE7" w:rsidRPr="00390EF5" w14:paraId="2020DFEA" w14:textId="77777777" w:rsidTr="00B1776A">
        <w:trPr>
          <w:jc w:val="center"/>
        </w:trPr>
        <w:tc>
          <w:tcPr>
            <w:tcW w:w="4932" w:type="dxa"/>
            <w:shd w:val="clear" w:color="auto" w:fill="FFFFFF" w:themeFill="background1"/>
          </w:tcPr>
          <w:p w14:paraId="47DD6A7D" w14:textId="77777777" w:rsidR="00494AE7" w:rsidRPr="00390EF5" w:rsidRDefault="0023153C" w:rsidP="00494AE7">
            <w:pPr>
              <w:pStyle w:val="SLONormal"/>
              <w:spacing w:before="0" w:after="0"/>
              <w:rPr>
                <w:lang w:val="lv-LV"/>
              </w:rPr>
            </w:pPr>
            <w:r w:rsidRPr="00390EF5">
              <w:rPr>
                <w:lang w:val="lv-LV"/>
              </w:rPr>
              <w:t xml:space="preserve">Darba devējs </w:t>
            </w:r>
            <w:r w:rsidR="00B27CF5" w:rsidRPr="00390EF5">
              <w:rPr>
                <w:lang w:val="lv-LV"/>
              </w:rPr>
              <w:t>un Darbinieks</w:t>
            </w:r>
            <w:r w:rsidRPr="00390EF5">
              <w:rPr>
                <w:lang w:val="lv-LV"/>
              </w:rPr>
              <w:t xml:space="preserve"> turpmāk kopā saukti – ‟</w:t>
            </w:r>
            <w:r w:rsidRPr="00390EF5">
              <w:rPr>
                <w:b/>
                <w:lang w:val="lv-LV"/>
              </w:rPr>
              <w:t>Puses</w:t>
            </w:r>
            <w:r w:rsidRPr="00390EF5">
              <w:rPr>
                <w:lang w:val="lv-LV"/>
              </w:rPr>
              <w:t>” un katrs atsevišķi – ‟</w:t>
            </w:r>
            <w:r w:rsidRPr="00390EF5">
              <w:rPr>
                <w:b/>
                <w:lang w:val="lv-LV"/>
              </w:rPr>
              <w:t>Puse</w:t>
            </w:r>
            <w:r w:rsidRPr="00390EF5">
              <w:rPr>
                <w:lang w:val="lv-LV"/>
              </w:rPr>
              <w:t>”,</w:t>
            </w:r>
            <w:r w:rsidR="00BB56E5" w:rsidRPr="00390EF5">
              <w:rPr>
                <w:lang w:val="lv-LV"/>
              </w:rPr>
              <w:t xml:space="preserve"> noslēdz</w:t>
            </w:r>
            <w:r w:rsidR="00585C53" w:rsidRPr="00390EF5">
              <w:rPr>
                <w:lang w:val="lv-LV"/>
              </w:rPr>
              <w:t xml:space="preserve"> šādu Līgumu:</w:t>
            </w:r>
          </w:p>
        </w:tc>
        <w:tc>
          <w:tcPr>
            <w:tcW w:w="4932" w:type="dxa"/>
            <w:shd w:val="clear" w:color="auto" w:fill="FFFFFF" w:themeFill="background1"/>
          </w:tcPr>
          <w:p w14:paraId="144B1993" w14:textId="77777777" w:rsidR="00494AE7" w:rsidRPr="00390EF5" w:rsidRDefault="00494AE7" w:rsidP="00494AE7">
            <w:pPr>
              <w:pStyle w:val="SLONormal"/>
              <w:spacing w:before="0" w:after="0"/>
              <w:rPr>
                <w:lang w:val="en-US"/>
              </w:rPr>
            </w:pPr>
            <w:r w:rsidRPr="00390EF5">
              <w:t>The Employer and the Employee collectively referred to as the “</w:t>
            </w:r>
            <w:r w:rsidRPr="00390EF5">
              <w:rPr>
                <w:b/>
              </w:rPr>
              <w:t>Parties</w:t>
            </w:r>
            <w:r w:rsidRPr="00390EF5">
              <w:t>” and individually a “</w:t>
            </w:r>
            <w:r w:rsidRPr="00390EF5">
              <w:rPr>
                <w:b/>
              </w:rPr>
              <w:t>Party</w:t>
            </w:r>
            <w:r w:rsidR="00BB56E5" w:rsidRPr="00390EF5">
              <w:t>”, conclude</w:t>
            </w:r>
            <w:r w:rsidRPr="00390EF5">
              <w:t xml:space="preserve"> the following Agreement:</w:t>
            </w:r>
          </w:p>
        </w:tc>
      </w:tr>
    </w:tbl>
    <w:p w14:paraId="283AE0BC" w14:textId="77777777" w:rsidR="00F77E40" w:rsidRPr="00390EF5" w:rsidRDefault="00F77E40" w:rsidP="003821C5">
      <w:pPr>
        <w:pStyle w:val="SLONormal"/>
        <w:spacing w:before="0" w:after="0"/>
        <w:rPr>
          <w:lang w:val="et-EE"/>
        </w:rPr>
      </w:pPr>
    </w:p>
    <w:p w14:paraId="75CC6622" w14:textId="77777777" w:rsidR="00C27FC3" w:rsidRPr="00390EF5" w:rsidRDefault="00C27FC3" w:rsidP="00131742">
      <w:pPr>
        <w:pStyle w:val="SLONormal"/>
        <w:numPr>
          <w:ilvl w:val="0"/>
          <w:numId w:val="18"/>
        </w:numPr>
        <w:spacing w:before="0" w:after="0"/>
        <w:ind w:left="397" w:hanging="397"/>
        <w:rPr>
          <w:b/>
          <w:caps/>
          <w:lang w:val="et-EE"/>
        </w:rPr>
      </w:pPr>
      <w:r w:rsidRPr="00390EF5">
        <w:rPr>
          <w:b/>
          <w:caps/>
          <w:lang w:val="et-EE"/>
        </w:rPr>
        <w:t>Līguma priekšmets / Subject of the Agreement</w:t>
      </w:r>
    </w:p>
    <w:p w14:paraId="3D771E63" w14:textId="77777777" w:rsidR="00C27FC3" w:rsidRPr="00390EF5" w:rsidRDefault="00C27FC3"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C27FC3" w:rsidRPr="00390EF5" w14:paraId="03B89A0F" w14:textId="77777777" w:rsidTr="00150CD2">
        <w:trPr>
          <w:jc w:val="center"/>
        </w:trPr>
        <w:tc>
          <w:tcPr>
            <w:tcW w:w="4932" w:type="dxa"/>
            <w:shd w:val="clear" w:color="auto" w:fill="FFFFFF" w:themeFill="background1"/>
          </w:tcPr>
          <w:p w14:paraId="1DD59582" w14:textId="77777777" w:rsidR="00C27FC3" w:rsidRPr="00390EF5" w:rsidRDefault="00C27FC3" w:rsidP="000D01A8">
            <w:pPr>
              <w:pStyle w:val="SLONormal"/>
              <w:spacing w:before="0" w:after="0"/>
              <w:rPr>
                <w:lang w:val="lv-LV"/>
              </w:rPr>
            </w:pPr>
            <w:r w:rsidRPr="00390EF5">
              <w:rPr>
                <w:lang w:val="lv-LV"/>
              </w:rPr>
              <w:t>Līgums nosaka darba tiesiskās attiecības starp Pusēm.</w:t>
            </w:r>
          </w:p>
        </w:tc>
        <w:tc>
          <w:tcPr>
            <w:tcW w:w="4932" w:type="dxa"/>
            <w:shd w:val="clear" w:color="auto" w:fill="FFFFFF" w:themeFill="background1"/>
          </w:tcPr>
          <w:p w14:paraId="25D55207" w14:textId="77777777" w:rsidR="00C27FC3" w:rsidRPr="00390EF5" w:rsidRDefault="00C27FC3" w:rsidP="000D01A8">
            <w:pPr>
              <w:pStyle w:val="SLONormal"/>
              <w:spacing w:before="0" w:after="0"/>
            </w:pPr>
            <w:r w:rsidRPr="00390EF5">
              <w:t>T</w:t>
            </w:r>
            <w:r w:rsidR="00B85A58" w:rsidRPr="00390EF5">
              <w:t xml:space="preserve">he </w:t>
            </w:r>
            <w:r w:rsidR="00FC15B6" w:rsidRPr="00390EF5">
              <w:t>Agreement</w:t>
            </w:r>
            <w:r w:rsidRPr="00390EF5">
              <w:t xml:space="preserve"> regulates the employment relations between the Parties.</w:t>
            </w:r>
          </w:p>
        </w:tc>
      </w:tr>
    </w:tbl>
    <w:p w14:paraId="5BFAD7D0" w14:textId="77777777" w:rsidR="00C27FC3" w:rsidRPr="00390EF5" w:rsidRDefault="00C27FC3" w:rsidP="003821C5">
      <w:pPr>
        <w:pStyle w:val="SLONormal"/>
        <w:spacing w:before="0" w:after="0"/>
        <w:rPr>
          <w:lang w:val="et-EE"/>
        </w:rPr>
      </w:pPr>
    </w:p>
    <w:p w14:paraId="41362067" w14:textId="77777777" w:rsidR="00C27FC3" w:rsidRPr="00390EF5" w:rsidRDefault="00675ED1" w:rsidP="00131742">
      <w:pPr>
        <w:pStyle w:val="SLONormal"/>
        <w:numPr>
          <w:ilvl w:val="0"/>
          <w:numId w:val="18"/>
        </w:numPr>
        <w:spacing w:before="0" w:after="0"/>
        <w:ind w:left="397" w:hanging="397"/>
        <w:rPr>
          <w:b/>
          <w:caps/>
          <w:lang w:val="et-EE"/>
        </w:rPr>
      </w:pPr>
      <w:r w:rsidRPr="00390EF5">
        <w:rPr>
          <w:b/>
          <w:caps/>
          <w:lang w:val="et-EE"/>
        </w:rPr>
        <w:t>Darbinieka amats un pienākumi / Position and responsibilities of the employee</w:t>
      </w:r>
    </w:p>
    <w:p w14:paraId="5485E117" w14:textId="77777777" w:rsidR="00C27FC3" w:rsidRPr="00390EF5" w:rsidRDefault="00C27FC3"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675ED1" w:rsidRPr="00390EF5" w14:paraId="0CEE33CB" w14:textId="77777777" w:rsidTr="00150CD2">
        <w:trPr>
          <w:jc w:val="center"/>
        </w:trPr>
        <w:tc>
          <w:tcPr>
            <w:tcW w:w="4932" w:type="dxa"/>
            <w:shd w:val="clear" w:color="auto" w:fill="FFFFFF" w:themeFill="background1"/>
          </w:tcPr>
          <w:p w14:paraId="2F1908BF" w14:textId="77777777" w:rsidR="00675ED1" w:rsidRPr="00390EF5" w:rsidRDefault="00375975" w:rsidP="00131742">
            <w:pPr>
              <w:pStyle w:val="SLONormal"/>
              <w:numPr>
                <w:ilvl w:val="0"/>
                <w:numId w:val="19"/>
              </w:numPr>
              <w:spacing w:before="0"/>
              <w:ind w:left="397" w:hanging="397"/>
              <w:rPr>
                <w:lang w:val="lv-LV"/>
              </w:rPr>
            </w:pPr>
            <w:r w:rsidRPr="00390EF5">
              <w:rPr>
                <w:lang w:val="lv-LV"/>
              </w:rPr>
              <w:t>Dar</w:t>
            </w:r>
            <w:r w:rsidR="00BB26B9" w:rsidRPr="00390EF5">
              <w:rPr>
                <w:lang w:val="lv-LV"/>
              </w:rPr>
              <w:t xml:space="preserve">binieks tiek nodarbināts kā </w:t>
            </w:r>
            <w:r w:rsidR="001746D2" w:rsidRPr="00390EF5">
              <w:rPr>
                <w:lang w:val="lv-LV"/>
              </w:rPr>
              <w:t>[</w:t>
            </w:r>
            <w:r w:rsidR="007C1658" w:rsidRPr="00390EF5">
              <w:rPr>
                <w:highlight w:val="yellow"/>
                <w:lang w:val="lv-LV"/>
              </w:rPr>
              <w:t>profesijas nosaukums s</w:t>
            </w:r>
            <w:r w:rsidR="00266C06" w:rsidRPr="00390EF5">
              <w:rPr>
                <w:highlight w:val="yellow"/>
                <w:lang w:val="lv-LV"/>
              </w:rPr>
              <w:t>askaņā ar pro</w:t>
            </w:r>
            <w:r w:rsidR="007C1658" w:rsidRPr="00390EF5">
              <w:rPr>
                <w:highlight w:val="yellow"/>
                <w:lang w:val="lv-LV"/>
              </w:rPr>
              <w:t>fesiju klasifikatoru</w:t>
            </w:r>
            <w:r w:rsidR="00BB26B9" w:rsidRPr="00390EF5">
              <w:rPr>
                <w:lang w:val="lv-LV"/>
              </w:rPr>
              <w:t>].</w:t>
            </w:r>
          </w:p>
        </w:tc>
        <w:tc>
          <w:tcPr>
            <w:tcW w:w="4932" w:type="dxa"/>
            <w:shd w:val="clear" w:color="auto" w:fill="FFFFFF" w:themeFill="background1"/>
          </w:tcPr>
          <w:p w14:paraId="6E71559C" w14:textId="77777777" w:rsidR="00675ED1" w:rsidRPr="00390EF5" w:rsidRDefault="004F2808" w:rsidP="00131742">
            <w:pPr>
              <w:pStyle w:val="SLONormal"/>
              <w:numPr>
                <w:ilvl w:val="0"/>
                <w:numId w:val="20"/>
              </w:numPr>
              <w:spacing w:before="0"/>
              <w:ind w:left="397" w:hanging="397"/>
            </w:pPr>
            <w:r w:rsidRPr="00390EF5">
              <w:t>The Employee is employed as</w:t>
            </w:r>
            <w:r w:rsidR="00BB26B9" w:rsidRPr="00390EF5">
              <w:t xml:space="preserve"> [</w:t>
            </w:r>
            <w:r w:rsidR="007C1658" w:rsidRPr="00390EF5">
              <w:rPr>
                <w:highlight w:val="yellow"/>
              </w:rPr>
              <w:t xml:space="preserve">name of the profession in accordance with the </w:t>
            </w:r>
            <w:r w:rsidR="000D640C" w:rsidRPr="00390EF5">
              <w:rPr>
                <w:highlight w:val="yellow"/>
              </w:rPr>
              <w:t>profession classifier</w:t>
            </w:r>
            <w:r w:rsidR="00BB26B9" w:rsidRPr="00390EF5">
              <w:t>].</w:t>
            </w:r>
          </w:p>
        </w:tc>
      </w:tr>
      <w:tr w:rsidR="00375975" w:rsidRPr="00390EF5" w14:paraId="082708C0" w14:textId="77777777" w:rsidTr="00150CD2">
        <w:trPr>
          <w:jc w:val="center"/>
        </w:trPr>
        <w:tc>
          <w:tcPr>
            <w:tcW w:w="4932" w:type="dxa"/>
            <w:shd w:val="clear" w:color="auto" w:fill="FFFFFF" w:themeFill="background1"/>
          </w:tcPr>
          <w:p w14:paraId="29459870" w14:textId="1A121840" w:rsidR="00375975" w:rsidRPr="00390EF5" w:rsidRDefault="00375975" w:rsidP="00131742">
            <w:pPr>
              <w:pStyle w:val="SLONormal"/>
              <w:numPr>
                <w:ilvl w:val="0"/>
                <w:numId w:val="19"/>
              </w:numPr>
              <w:ind w:left="397" w:hanging="397"/>
              <w:rPr>
                <w:lang w:val="lv-LV"/>
              </w:rPr>
            </w:pPr>
            <w:r w:rsidRPr="00390EF5">
              <w:rPr>
                <w:lang w:val="lv-LV"/>
              </w:rPr>
              <w:t xml:space="preserve">Darbinieka galvenie darba pienākumi ir uzskaitīti </w:t>
            </w:r>
            <w:r w:rsidR="00AB1CE9">
              <w:rPr>
                <w:lang w:val="lv-LV"/>
              </w:rPr>
              <w:t>1. pielikumā</w:t>
            </w:r>
            <w:r w:rsidRPr="00390EF5">
              <w:rPr>
                <w:lang w:val="lv-LV"/>
              </w:rPr>
              <w:t xml:space="preserve">. Darba devējs ir tiesīgs Darbinieka darba pienākums precizēt ar </w:t>
            </w:r>
            <w:r w:rsidR="0039417B">
              <w:rPr>
                <w:lang w:val="lv-LV"/>
              </w:rPr>
              <w:t>mutvārdu vai rakstveida</w:t>
            </w:r>
            <w:r w:rsidRPr="00390EF5">
              <w:rPr>
                <w:lang w:val="lv-LV"/>
              </w:rPr>
              <w:t xml:space="preserve"> rīkojumiem.</w:t>
            </w:r>
          </w:p>
        </w:tc>
        <w:tc>
          <w:tcPr>
            <w:tcW w:w="4932" w:type="dxa"/>
            <w:shd w:val="clear" w:color="auto" w:fill="FFFFFF" w:themeFill="background1"/>
          </w:tcPr>
          <w:p w14:paraId="6DF5C22C" w14:textId="77777777" w:rsidR="00375975" w:rsidRPr="00390EF5" w:rsidRDefault="00375975" w:rsidP="00131742">
            <w:pPr>
              <w:pStyle w:val="SLONormal"/>
              <w:numPr>
                <w:ilvl w:val="0"/>
                <w:numId w:val="20"/>
              </w:numPr>
              <w:ind w:left="397" w:hanging="397"/>
            </w:pPr>
            <w:r w:rsidRPr="00390EF5">
              <w:t xml:space="preserve">The main work duties of the Employee are listed in </w:t>
            </w:r>
            <w:r w:rsidR="00F85364" w:rsidRPr="00390EF5">
              <w:t>Appendix 1</w:t>
            </w:r>
            <w:r w:rsidRPr="00390EF5">
              <w:t xml:space="preserve">. </w:t>
            </w:r>
            <w:r w:rsidR="00F32F64" w:rsidRPr="00390EF5">
              <w:t>T</w:t>
            </w:r>
            <w:r w:rsidRPr="00390EF5">
              <w:t>he Employer has a right to further specify the work duties of the Employee with oral or written instructions.</w:t>
            </w:r>
          </w:p>
        </w:tc>
      </w:tr>
      <w:tr w:rsidR="00375975" w:rsidRPr="00390EF5" w14:paraId="116D06E2" w14:textId="77777777" w:rsidTr="00150CD2">
        <w:trPr>
          <w:jc w:val="center"/>
        </w:trPr>
        <w:tc>
          <w:tcPr>
            <w:tcW w:w="4932" w:type="dxa"/>
            <w:shd w:val="clear" w:color="auto" w:fill="FFFFFF" w:themeFill="background1"/>
          </w:tcPr>
          <w:p w14:paraId="5C875D7A" w14:textId="60DC7DF8" w:rsidR="00375975" w:rsidRPr="00390EF5" w:rsidRDefault="00375975" w:rsidP="00131742">
            <w:pPr>
              <w:pStyle w:val="SLONormal"/>
              <w:numPr>
                <w:ilvl w:val="0"/>
                <w:numId w:val="19"/>
              </w:numPr>
              <w:ind w:left="397" w:hanging="397"/>
              <w:rPr>
                <w:lang w:val="lv-LV"/>
              </w:rPr>
            </w:pPr>
            <w:r w:rsidRPr="00390EF5">
              <w:rPr>
                <w:lang w:val="lv-LV"/>
              </w:rPr>
              <w:t>Darbiniekam jāievēro visi</w:t>
            </w:r>
            <w:r w:rsidR="00D959F6">
              <w:rPr>
                <w:lang w:val="lv-LV"/>
              </w:rPr>
              <w:t xml:space="preserve"> Darba devēja</w:t>
            </w:r>
            <w:r w:rsidRPr="00390EF5">
              <w:rPr>
                <w:lang w:val="lv-LV"/>
              </w:rPr>
              <w:t xml:space="preserve"> iekšējie noteikumi (ieskaitot darba aizsardzības noteikumus), politikas dokumenti, vadlīnijas, rīcības kodeksi un citi dokumenti, kas paskaidro Darbinieka pienākumus darba ietvaros.</w:t>
            </w:r>
          </w:p>
        </w:tc>
        <w:tc>
          <w:tcPr>
            <w:tcW w:w="4932" w:type="dxa"/>
            <w:shd w:val="clear" w:color="auto" w:fill="FFFFFF" w:themeFill="background1"/>
          </w:tcPr>
          <w:p w14:paraId="501A0635" w14:textId="7CF80408" w:rsidR="00375975" w:rsidRPr="00390EF5" w:rsidRDefault="00375975" w:rsidP="00131742">
            <w:pPr>
              <w:pStyle w:val="SLONormal"/>
              <w:numPr>
                <w:ilvl w:val="0"/>
                <w:numId w:val="20"/>
              </w:numPr>
              <w:ind w:left="397" w:hanging="397"/>
            </w:pPr>
            <w:r w:rsidRPr="00390EF5">
              <w:t xml:space="preserve">The Employee is obligated to observe all </w:t>
            </w:r>
            <w:r w:rsidR="00D959F6">
              <w:t xml:space="preserve">Employer’s </w:t>
            </w:r>
            <w:r w:rsidRPr="00390EF5">
              <w:t>internal rules (including work safety rules), policy documents, guidelines, codes of conduct and other documents which explain the Employee’s duties in his work capacity.</w:t>
            </w:r>
          </w:p>
        </w:tc>
      </w:tr>
      <w:tr w:rsidR="00375975" w:rsidRPr="00390EF5" w14:paraId="1D8A7E61" w14:textId="77777777" w:rsidTr="00150CD2">
        <w:trPr>
          <w:jc w:val="center"/>
        </w:trPr>
        <w:tc>
          <w:tcPr>
            <w:tcW w:w="4932" w:type="dxa"/>
            <w:shd w:val="clear" w:color="auto" w:fill="FFFFFF" w:themeFill="background1"/>
          </w:tcPr>
          <w:p w14:paraId="1EADC799" w14:textId="420D1CD0" w:rsidR="00375975" w:rsidRPr="00390EF5" w:rsidRDefault="00375975" w:rsidP="000D01A8">
            <w:pPr>
              <w:pStyle w:val="SLONormal"/>
              <w:numPr>
                <w:ilvl w:val="0"/>
                <w:numId w:val="19"/>
              </w:numPr>
              <w:spacing w:after="0"/>
              <w:ind w:left="397" w:hanging="397"/>
              <w:rPr>
                <w:lang w:val="lv-LV"/>
              </w:rPr>
            </w:pPr>
            <w:r w:rsidRPr="00390EF5">
              <w:rPr>
                <w:lang w:val="lv-LV"/>
              </w:rPr>
              <w:t xml:space="preserve">Normālā darba laika ietvaros Darbiniekam viss savs darbības laiks, spējas un uzmanība </w:t>
            </w:r>
            <w:r w:rsidRPr="00390EF5">
              <w:rPr>
                <w:lang w:val="lv-LV"/>
              </w:rPr>
              <w:lastRenderedPageBreak/>
              <w:t>jāvelt</w:t>
            </w:r>
            <w:r w:rsidR="00D959F6">
              <w:rPr>
                <w:lang w:val="lv-LV"/>
              </w:rPr>
              <w:t>a</w:t>
            </w:r>
            <w:r w:rsidRPr="00390EF5">
              <w:rPr>
                <w:lang w:val="lv-LV"/>
              </w:rPr>
              <w:t xml:space="preserve"> Darba devēja komercdarbībai, un jāpilda savi pienākumi profesionālā, ētiskā un saimnieciskā veidā.</w:t>
            </w:r>
          </w:p>
        </w:tc>
        <w:tc>
          <w:tcPr>
            <w:tcW w:w="4932" w:type="dxa"/>
            <w:shd w:val="clear" w:color="auto" w:fill="FFFFFF" w:themeFill="background1"/>
          </w:tcPr>
          <w:p w14:paraId="0BCEF49A" w14:textId="77777777" w:rsidR="00375975" w:rsidRPr="00390EF5" w:rsidRDefault="00375975" w:rsidP="000D01A8">
            <w:pPr>
              <w:pStyle w:val="SLONormal"/>
              <w:numPr>
                <w:ilvl w:val="0"/>
                <w:numId w:val="20"/>
              </w:numPr>
              <w:spacing w:after="0"/>
              <w:ind w:left="397" w:hanging="397"/>
            </w:pPr>
            <w:r w:rsidRPr="00390EF5">
              <w:lastRenderedPageBreak/>
              <w:t xml:space="preserve">During the normal working </w:t>
            </w:r>
            <w:r w:rsidR="0094763F" w:rsidRPr="00390EF5">
              <w:t>hours,</w:t>
            </w:r>
            <w:r w:rsidRPr="00390EF5">
              <w:t xml:space="preserve"> the Employee shall devote his entire productive </w:t>
            </w:r>
            <w:r w:rsidRPr="00390EF5">
              <w:lastRenderedPageBreak/>
              <w:t>time, ability and attention to the business of the Employer and shall perform all duties in a professional, ethical and business-like manner.</w:t>
            </w:r>
          </w:p>
        </w:tc>
      </w:tr>
    </w:tbl>
    <w:p w14:paraId="651F1F2F" w14:textId="77777777" w:rsidR="00675ED1" w:rsidRPr="00390EF5" w:rsidRDefault="00675ED1" w:rsidP="003821C5">
      <w:pPr>
        <w:pStyle w:val="SLONormal"/>
        <w:spacing w:before="0" w:after="0"/>
        <w:rPr>
          <w:lang w:val="et-EE"/>
        </w:rPr>
      </w:pPr>
    </w:p>
    <w:p w14:paraId="75FC4701" w14:textId="77777777" w:rsidR="007451CE" w:rsidRPr="00390EF5" w:rsidRDefault="00182BAA" w:rsidP="00131742">
      <w:pPr>
        <w:pStyle w:val="SLONormal"/>
        <w:numPr>
          <w:ilvl w:val="0"/>
          <w:numId w:val="18"/>
        </w:numPr>
        <w:spacing w:before="0" w:after="0"/>
        <w:ind w:left="397" w:hanging="397"/>
        <w:rPr>
          <w:b/>
          <w:caps/>
        </w:rPr>
      </w:pPr>
      <w:r w:rsidRPr="00390EF5">
        <w:rPr>
          <w:b/>
          <w:caps/>
          <w:lang w:val="lv-LV"/>
        </w:rPr>
        <w:t xml:space="preserve">līguma termiņš un pārbaudes laiks / </w:t>
      </w:r>
      <w:r w:rsidRPr="00390EF5">
        <w:rPr>
          <w:b/>
          <w:caps/>
          <w:lang w:val="et-EE"/>
        </w:rPr>
        <w:t>term of the Agreement and probation period</w:t>
      </w:r>
    </w:p>
    <w:p w14:paraId="6A3CF802" w14:textId="77777777" w:rsidR="00C27FC3" w:rsidRPr="00390EF5" w:rsidRDefault="00C27FC3" w:rsidP="003821C5">
      <w:pPr>
        <w:pStyle w:val="SLONormal"/>
        <w:spacing w:before="0" w:after="0"/>
      </w:pP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3"/>
      </w:tblGrid>
      <w:tr w:rsidR="00182BAA" w:rsidRPr="00390EF5" w14:paraId="768396C2" w14:textId="77777777" w:rsidTr="00150CD2">
        <w:trPr>
          <w:jc w:val="center"/>
        </w:trPr>
        <w:tc>
          <w:tcPr>
            <w:tcW w:w="4932" w:type="dxa"/>
            <w:shd w:val="clear" w:color="auto" w:fill="FFFFFF" w:themeFill="background1"/>
          </w:tcPr>
          <w:p w14:paraId="40034E4D" w14:textId="77777777" w:rsidR="00182BAA" w:rsidRPr="00390EF5" w:rsidRDefault="006D1C3F" w:rsidP="002E4F08">
            <w:pPr>
              <w:pStyle w:val="SLONormal"/>
              <w:numPr>
                <w:ilvl w:val="0"/>
                <w:numId w:val="21"/>
              </w:numPr>
              <w:spacing w:before="0"/>
              <w:ind w:left="397" w:hanging="397"/>
              <w:rPr>
                <w:lang w:val="lv-LV"/>
              </w:rPr>
            </w:pPr>
            <w:r w:rsidRPr="00390EF5">
              <w:rPr>
                <w:lang w:val="lv-LV"/>
              </w:rPr>
              <w:t>Līgums ir noslēgts uz nenoteiktu laiku.</w:t>
            </w:r>
          </w:p>
        </w:tc>
        <w:tc>
          <w:tcPr>
            <w:tcW w:w="4933" w:type="dxa"/>
            <w:shd w:val="clear" w:color="auto" w:fill="FFFFFF" w:themeFill="background1"/>
          </w:tcPr>
          <w:p w14:paraId="59DFB730" w14:textId="77777777" w:rsidR="00182BAA" w:rsidRPr="00390EF5" w:rsidRDefault="006D1C3F" w:rsidP="002E4F08">
            <w:pPr>
              <w:pStyle w:val="SLONormal"/>
              <w:numPr>
                <w:ilvl w:val="0"/>
                <w:numId w:val="22"/>
              </w:numPr>
              <w:spacing w:before="0"/>
              <w:ind w:left="397" w:hanging="397"/>
            </w:pPr>
            <w:r w:rsidRPr="00390EF5">
              <w:t>T</w:t>
            </w:r>
            <w:r w:rsidR="00B37966" w:rsidRPr="00390EF5">
              <w:t>he</w:t>
            </w:r>
            <w:r w:rsidRPr="00390EF5">
              <w:t xml:space="preserve"> </w:t>
            </w:r>
            <w:r w:rsidR="00B37966" w:rsidRPr="00390EF5">
              <w:t>Agreement</w:t>
            </w:r>
            <w:r w:rsidRPr="00390EF5">
              <w:t xml:space="preserve"> is concluded for an indefinite period of time.</w:t>
            </w:r>
          </w:p>
        </w:tc>
      </w:tr>
      <w:tr w:rsidR="006D1C3F" w:rsidRPr="00390EF5" w14:paraId="3DC5FF56" w14:textId="77777777" w:rsidTr="00150CD2">
        <w:trPr>
          <w:jc w:val="center"/>
        </w:trPr>
        <w:tc>
          <w:tcPr>
            <w:tcW w:w="4932" w:type="dxa"/>
            <w:shd w:val="clear" w:color="auto" w:fill="FFFFFF" w:themeFill="background1"/>
          </w:tcPr>
          <w:p w14:paraId="313B8704" w14:textId="77777777" w:rsidR="006D1C3F" w:rsidRPr="00390EF5" w:rsidRDefault="006D1C3F" w:rsidP="00131742">
            <w:pPr>
              <w:pStyle w:val="SLONormal"/>
              <w:numPr>
                <w:ilvl w:val="0"/>
                <w:numId w:val="21"/>
              </w:numPr>
              <w:ind w:left="397" w:hanging="397"/>
              <w:rPr>
                <w:lang w:val="lv-LV"/>
              </w:rPr>
            </w:pPr>
            <w:r w:rsidRPr="00390EF5">
              <w:rPr>
                <w:lang w:val="lv-LV"/>
              </w:rPr>
              <w:t>Darbinieks uzsāk darbu pie Darba devēja</w:t>
            </w:r>
            <w:r w:rsidR="00B37966" w:rsidRPr="00390EF5">
              <w:rPr>
                <w:lang w:val="lv-LV"/>
              </w:rPr>
              <w:t>:</w:t>
            </w:r>
            <w:r w:rsidRPr="00390EF5">
              <w:rPr>
                <w:lang w:val="lv-LV"/>
              </w:rPr>
              <w:t xml:space="preserve"> </w:t>
            </w:r>
          </w:p>
        </w:tc>
        <w:tc>
          <w:tcPr>
            <w:tcW w:w="4933" w:type="dxa"/>
            <w:shd w:val="clear" w:color="auto" w:fill="FFFFFF" w:themeFill="background1"/>
          </w:tcPr>
          <w:p w14:paraId="53B765B7" w14:textId="77777777" w:rsidR="006D1C3F" w:rsidRPr="00390EF5" w:rsidRDefault="006D1C3F" w:rsidP="00131742">
            <w:pPr>
              <w:pStyle w:val="SLONormal"/>
              <w:numPr>
                <w:ilvl w:val="0"/>
                <w:numId w:val="22"/>
              </w:numPr>
              <w:ind w:left="397" w:hanging="397"/>
            </w:pPr>
            <w:r w:rsidRPr="00390EF5">
              <w:t>The Employee shall comme</w:t>
            </w:r>
            <w:r w:rsidR="00B37966" w:rsidRPr="00390EF5">
              <w:t>nce working for the Employer on:</w:t>
            </w:r>
          </w:p>
        </w:tc>
      </w:tr>
      <w:tr w:rsidR="00B37966" w:rsidRPr="00390EF5" w14:paraId="3577888F" w14:textId="77777777" w:rsidTr="00150CD2">
        <w:trPr>
          <w:jc w:val="center"/>
        </w:trPr>
        <w:tc>
          <w:tcPr>
            <w:tcW w:w="9865" w:type="dxa"/>
            <w:gridSpan w:val="2"/>
            <w:shd w:val="clear" w:color="auto" w:fill="FFFFFF" w:themeFill="background1"/>
          </w:tcPr>
          <w:p w14:paraId="6FE1689F" w14:textId="77777777" w:rsidR="00B37966" w:rsidRPr="00390EF5" w:rsidRDefault="00585C53" w:rsidP="003821C5">
            <w:pPr>
              <w:pStyle w:val="SLONormal"/>
              <w:jc w:val="center"/>
              <w:rPr>
                <w:lang w:val="et-EE"/>
              </w:rPr>
            </w:pPr>
            <w:r w:rsidRPr="00390EF5">
              <w:rPr>
                <w:lang w:val="lv-LV"/>
              </w:rPr>
              <w:t>[</w:t>
            </w:r>
            <w:r w:rsidRPr="00390EF5">
              <w:rPr>
                <w:highlight w:val="yellow"/>
                <w:lang w:val="lv-LV"/>
              </w:rPr>
              <w:t xml:space="preserve">datums / </w:t>
            </w:r>
            <w:r w:rsidRPr="00390EF5">
              <w:rPr>
                <w:highlight w:val="yellow"/>
              </w:rPr>
              <w:t>date</w:t>
            </w:r>
            <w:r w:rsidRPr="00390EF5">
              <w:t>]</w:t>
            </w:r>
            <w:r w:rsidR="001746D2" w:rsidRPr="00390EF5">
              <w:rPr>
                <w:lang w:val="lv-LV"/>
              </w:rPr>
              <w:t xml:space="preserve"> (</w:t>
            </w:r>
            <w:r w:rsidR="001746D2" w:rsidRPr="00390EF5">
              <w:rPr>
                <w:b/>
                <w:lang w:val="lv-LV"/>
              </w:rPr>
              <w:t>Sākuma datums</w:t>
            </w:r>
            <w:r w:rsidR="001746D2" w:rsidRPr="00390EF5">
              <w:rPr>
                <w:lang w:val="lv-LV"/>
              </w:rPr>
              <w:t>) /</w:t>
            </w:r>
            <w:r w:rsidR="00B37966" w:rsidRPr="00390EF5">
              <w:rPr>
                <w:lang w:val="et-EE"/>
              </w:rPr>
              <w:t xml:space="preserve"> (the </w:t>
            </w:r>
            <w:r w:rsidR="00B37966" w:rsidRPr="00390EF5">
              <w:rPr>
                <w:b/>
                <w:lang w:val="et-EE"/>
              </w:rPr>
              <w:t>Commencement Date</w:t>
            </w:r>
            <w:r w:rsidR="00B37966" w:rsidRPr="00390EF5">
              <w:rPr>
                <w:lang w:val="et-EE"/>
              </w:rPr>
              <w:t>).</w:t>
            </w:r>
          </w:p>
        </w:tc>
      </w:tr>
      <w:tr w:rsidR="006D1C3F" w:rsidRPr="00390EF5" w14:paraId="1DBC1AE9" w14:textId="77777777" w:rsidTr="00150CD2">
        <w:trPr>
          <w:jc w:val="center"/>
        </w:trPr>
        <w:tc>
          <w:tcPr>
            <w:tcW w:w="4932" w:type="dxa"/>
            <w:shd w:val="clear" w:color="auto" w:fill="FFFFFF" w:themeFill="background1"/>
          </w:tcPr>
          <w:p w14:paraId="45BEA5E6" w14:textId="77777777" w:rsidR="006D1C3F" w:rsidRPr="00390EF5" w:rsidRDefault="006D1C3F" w:rsidP="00131742">
            <w:pPr>
              <w:pStyle w:val="SLONormal"/>
              <w:numPr>
                <w:ilvl w:val="0"/>
                <w:numId w:val="21"/>
              </w:numPr>
              <w:spacing w:after="0"/>
              <w:ind w:left="397" w:hanging="397"/>
              <w:rPr>
                <w:lang w:val="lv-LV"/>
              </w:rPr>
            </w:pPr>
            <w:r w:rsidRPr="00390EF5">
              <w:rPr>
                <w:lang w:val="lv-LV"/>
              </w:rPr>
              <w:t xml:space="preserve">Darbiniekam tiek noteikts </w:t>
            </w:r>
            <w:r w:rsidR="006C7789" w:rsidRPr="00390EF5">
              <w:rPr>
                <w:lang w:val="lv-LV"/>
              </w:rPr>
              <w:t>3 (</w:t>
            </w:r>
            <w:r w:rsidRPr="00390EF5">
              <w:rPr>
                <w:lang w:val="lv-LV"/>
              </w:rPr>
              <w:t>trīs</w:t>
            </w:r>
            <w:r w:rsidR="006C7789" w:rsidRPr="00390EF5">
              <w:rPr>
                <w:lang w:val="lv-LV"/>
              </w:rPr>
              <w:t>)</w:t>
            </w:r>
            <w:r w:rsidRPr="00390EF5">
              <w:rPr>
                <w:lang w:val="lv-LV"/>
              </w:rPr>
              <w:t xml:space="preserve"> mēnešus ilgs pārbaudes laiks, skaitot no Sākuma datuma.</w:t>
            </w:r>
          </w:p>
        </w:tc>
        <w:tc>
          <w:tcPr>
            <w:tcW w:w="4932" w:type="dxa"/>
            <w:shd w:val="clear" w:color="auto" w:fill="FFFFFF" w:themeFill="background1"/>
          </w:tcPr>
          <w:p w14:paraId="3DEF3B20" w14:textId="77777777" w:rsidR="006D1C3F" w:rsidRPr="00390EF5" w:rsidRDefault="006D1C3F" w:rsidP="00131742">
            <w:pPr>
              <w:pStyle w:val="SLONormal"/>
              <w:numPr>
                <w:ilvl w:val="0"/>
                <w:numId w:val="22"/>
              </w:numPr>
              <w:spacing w:after="0"/>
              <w:ind w:left="397" w:hanging="397"/>
              <w:rPr>
                <w:lang w:val="et-EE"/>
              </w:rPr>
            </w:pPr>
            <w:r w:rsidRPr="00390EF5">
              <w:rPr>
                <w:lang w:val="et-EE"/>
              </w:rPr>
              <w:t>The probation period of</w:t>
            </w:r>
            <w:r w:rsidR="006C7789" w:rsidRPr="00390EF5">
              <w:rPr>
                <w:lang w:val="et-EE"/>
              </w:rPr>
              <w:t xml:space="preserve"> 3</w:t>
            </w:r>
            <w:r w:rsidRPr="00390EF5">
              <w:rPr>
                <w:lang w:val="et-EE"/>
              </w:rPr>
              <w:t xml:space="preserve"> </w:t>
            </w:r>
            <w:r w:rsidR="006C7789" w:rsidRPr="00390EF5">
              <w:rPr>
                <w:lang w:val="et-EE"/>
              </w:rPr>
              <w:t>(</w:t>
            </w:r>
            <w:r w:rsidRPr="00390EF5">
              <w:rPr>
                <w:lang w:val="et-EE"/>
              </w:rPr>
              <w:t>three</w:t>
            </w:r>
            <w:r w:rsidR="006C7789" w:rsidRPr="00390EF5">
              <w:rPr>
                <w:lang w:val="et-EE"/>
              </w:rPr>
              <w:t>)</w:t>
            </w:r>
            <w:r w:rsidRPr="00390EF5">
              <w:rPr>
                <w:lang w:val="et-EE"/>
              </w:rPr>
              <w:t xml:space="preserve"> months counting from the Commencement Date is set for the Employee.</w:t>
            </w:r>
          </w:p>
        </w:tc>
      </w:tr>
    </w:tbl>
    <w:p w14:paraId="54611FC8" w14:textId="77777777" w:rsidR="00182BAA" w:rsidRPr="00390EF5" w:rsidRDefault="00182BAA" w:rsidP="003821C5">
      <w:pPr>
        <w:pStyle w:val="SLONormal"/>
        <w:spacing w:before="0" w:after="0"/>
        <w:rPr>
          <w:lang w:val="et-EE"/>
        </w:rPr>
      </w:pPr>
    </w:p>
    <w:p w14:paraId="2D0D0BE8" w14:textId="77777777" w:rsidR="001746D2" w:rsidRPr="00390EF5" w:rsidRDefault="001746D2" w:rsidP="00131742">
      <w:pPr>
        <w:pStyle w:val="SLONormal"/>
        <w:numPr>
          <w:ilvl w:val="0"/>
          <w:numId w:val="18"/>
        </w:numPr>
        <w:spacing w:before="0" w:after="0"/>
        <w:ind w:left="397" w:hanging="397"/>
        <w:rPr>
          <w:b/>
          <w:caps/>
          <w:lang w:val="et-EE"/>
        </w:rPr>
      </w:pPr>
      <w:r w:rsidRPr="00390EF5">
        <w:rPr>
          <w:b/>
          <w:caps/>
          <w:lang w:val="et-EE"/>
        </w:rPr>
        <w:t xml:space="preserve">Darba samaksa / Work </w:t>
      </w:r>
      <w:r w:rsidR="009424A9" w:rsidRPr="00390EF5">
        <w:rPr>
          <w:b/>
          <w:caps/>
          <w:lang w:val="et-EE"/>
        </w:rPr>
        <w:t>Remuneration</w:t>
      </w:r>
    </w:p>
    <w:p w14:paraId="688E8B5C" w14:textId="77777777" w:rsidR="00182BAA" w:rsidRPr="00390EF5" w:rsidRDefault="00182BAA" w:rsidP="003821C5">
      <w:pPr>
        <w:pStyle w:val="SLONormal"/>
        <w:spacing w:before="0" w:after="0"/>
        <w:rPr>
          <w:lang w:val="et-EE"/>
        </w:rPr>
      </w:pPr>
    </w:p>
    <w:tbl>
      <w:tblPr>
        <w:tblStyle w:val="TableGrid"/>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36"/>
      </w:tblGrid>
      <w:tr w:rsidR="009E417A" w:rsidRPr="00390EF5" w14:paraId="329D4527" w14:textId="77777777" w:rsidTr="00150CD2">
        <w:trPr>
          <w:jc w:val="center"/>
        </w:trPr>
        <w:tc>
          <w:tcPr>
            <w:tcW w:w="4932" w:type="dxa"/>
            <w:shd w:val="clear" w:color="auto" w:fill="FFFFFF" w:themeFill="background1"/>
          </w:tcPr>
          <w:p w14:paraId="3F853E96" w14:textId="77777777" w:rsidR="009E417A" w:rsidRPr="00390EF5" w:rsidRDefault="009E417A" w:rsidP="00131742">
            <w:pPr>
              <w:pStyle w:val="SLONormal"/>
              <w:numPr>
                <w:ilvl w:val="0"/>
                <w:numId w:val="23"/>
              </w:numPr>
              <w:spacing w:before="0"/>
              <w:ind w:left="397" w:hanging="397"/>
              <w:rPr>
                <w:lang w:val="lv-LV"/>
              </w:rPr>
            </w:pPr>
            <w:r w:rsidRPr="00390EF5">
              <w:rPr>
                <w:lang w:val="lv-LV"/>
              </w:rPr>
              <w:t>Darba devējs maksā Darbiniekam mē</w:t>
            </w:r>
            <w:r w:rsidR="00C271C5" w:rsidRPr="00390EF5">
              <w:rPr>
                <w:lang w:val="lv-LV"/>
              </w:rPr>
              <w:t>neša bruto darba algu:</w:t>
            </w:r>
          </w:p>
        </w:tc>
        <w:tc>
          <w:tcPr>
            <w:tcW w:w="4933" w:type="dxa"/>
            <w:shd w:val="clear" w:color="auto" w:fill="FFFFFF" w:themeFill="background1"/>
          </w:tcPr>
          <w:p w14:paraId="75BEC520" w14:textId="77777777" w:rsidR="009E417A" w:rsidRPr="00390EF5" w:rsidRDefault="003075CC" w:rsidP="00131742">
            <w:pPr>
              <w:pStyle w:val="SLONormal"/>
              <w:numPr>
                <w:ilvl w:val="0"/>
                <w:numId w:val="24"/>
              </w:numPr>
              <w:spacing w:before="0"/>
              <w:ind w:left="397" w:hanging="397"/>
            </w:pPr>
            <w:r w:rsidRPr="00390EF5">
              <w:rPr>
                <w:lang w:val="et-EE"/>
              </w:rPr>
              <w:t>The Employer shall pay the Employee a gross monthly salary of</w:t>
            </w:r>
            <w:r w:rsidR="00C271C5" w:rsidRPr="00390EF5">
              <w:rPr>
                <w:lang w:val="et-EE"/>
              </w:rPr>
              <w:t>:</w:t>
            </w:r>
          </w:p>
        </w:tc>
      </w:tr>
      <w:tr w:rsidR="00E23752" w:rsidRPr="00390EF5" w14:paraId="082F1DC0" w14:textId="77777777" w:rsidTr="00150CD2">
        <w:trPr>
          <w:jc w:val="center"/>
        </w:trPr>
        <w:tc>
          <w:tcPr>
            <w:tcW w:w="9865" w:type="dxa"/>
            <w:gridSpan w:val="2"/>
            <w:shd w:val="clear" w:color="auto" w:fill="FFFFFF" w:themeFill="background1"/>
          </w:tcPr>
          <w:p w14:paraId="5672ABA1" w14:textId="77777777" w:rsidR="00E23752" w:rsidRPr="00390EF5" w:rsidRDefault="00E23752" w:rsidP="003821C5">
            <w:pPr>
              <w:pStyle w:val="SLONormal"/>
              <w:jc w:val="center"/>
              <w:rPr>
                <w:lang w:val="et-EE"/>
              </w:rPr>
            </w:pPr>
            <w:r w:rsidRPr="00390EF5">
              <w:rPr>
                <w:lang w:val="lv-LV"/>
              </w:rPr>
              <w:t xml:space="preserve">EUR </w:t>
            </w:r>
            <w:r w:rsidR="008D6FD6" w:rsidRPr="00390EF5">
              <w:rPr>
                <w:lang w:val="lv-LV"/>
              </w:rPr>
              <w:t>[</w:t>
            </w:r>
            <w:r w:rsidR="000F753A" w:rsidRPr="00390EF5">
              <w:rPr>
                <w:highlight w:val="yellow"/>
                <w:lang w:val="lv-LV"/>
              </w:rPr>
              <w:t xml:space="preserve">skaitlis / </w:t>
            </w:r>
            <w:proofErr w:type="spellStart"/>
            <w:r w:rsidR="000F753A" w:rsidRPr="00390EF5">
              <w:rPr>
                <w:highlight w:val="yellow"/>
                <w:lang w:val="lv-LV"/>
              </w:rPr>
              <w:t>number</w:t>
            </w:r>
            <w:proofErr w:type="spellEnd"/>
            <w:r w:rsidR="008D6FD6" w:rsidRPr="00390EF5">
              <w:rPr>
                <w:lang w:val="lv-LV"/>
              </w:rPr>
              <w:t>]</w:t>
            </w:r>
            <w:r w:rsidRPr="00390EF5">
              <w:rPr>
                <w:lang w:val="lv-LV"/>
              </w:rPr>
              <w:t xml:space="preserve"> (</w:t>
            </w:r>
            <w:r w:rsidRPr="00390EF5">
              <w:rPr>
                <w:b/>
                <w:lang w:val="lv-LV"/>
              </w:rPr>
              <w:t>Darba samaksa</w:t>
            </w:r>
            <w:r w:rsidRPr="00390EF5">
              <w:rPr>
                <w:lang w:val="lv-LV"/>
              </w:rPr>
              <w:t>)</w:t>
            </w:r>
            <w:r w:rsidR="00C271C5" w:rsidRPr="00390EF5">
              <w:rPr>
                <w:lang w:val="lv-LV"/>
              </w:rPr>
              <w:t xml:space="preserve"> / </w:t>
            </w:r>
            <w:r w:rsidR="00C271C5" w:rsidRPr="00390EF5">
              <w:rPr>
                <w:lang w:val="et-EE"/>
              </w:rPr>
              <w:t xml:space="preserve">(the </w:t>
            </w:r>
            <w:r w:rsidR="00C271C5" w:rsidRPr="00390EF5">
              <w:rPr>
                <w:b/>
                <w:lang w:val="et-EE"/>
              </w:rPr>
              <w:t xml:space="preserve">Work </w:t>
            </w:r>
            <w:r w:rsidR="00760DCE" w:rsidRPr="00390EF5">
              <w:rPr>
                <w:b/>
                <w:lang w:val="et-EE"/>
              </w:rPr>
              <w:t>R</w:t>
            </w:r>
            <w:r w:rsidR="00C271C5" w:rsidRPr="00390EF5">
              <w:rPr>
                <w:b/>
                <w:lang w:val="et-EE"/>
              </w:rPr>
              <w:t>emuneration</w:t>
            </w:r>
            <w:r w:rsidR="00C271C5" w:rsidRPr="00390EF5">
              <w:rPr>
                <w:lang w:val="et-EE"/>
              </w:rPr>
              <w:t>).</w:t>
            </w:r>
          </w:p>
        </w:tc>
      </w:tr>
      <w:tr w:rsidR="009E417A" w:rsidRPr="00390EF5" w14:paraId="5DB4D634" w14:textId="77777777" w:rsidTr="00150CD2">
        <w:trPr>
          <w:jc w:val="center"/>
        </w:trPr>
        <w:tc>
          <w:tcPr>
            <w:tcW w:w="4932" w:type="dxa"/>
            <w:shd w:val="clear" w:color="auto" w:fill="FFFFFF" w:themeFill="background1"/>
          </w:tcPr>
          <w:p w14:paraId="1295158F" w14:textId="293B93E7" w:rsidR="009E417A" w:rsidRPr="00390EF5" w:rsidRDefault="003075CC" w:rsidP="00131742">
            <w:pPr>
              <w:pStyle w:val="SLONormal"/>
              <w:numPr>
                <w:ilvl w:val="0"/>
                <w:numId w:val="23"/>
              </w:numPr>
              <w:ind w:left="397" w:hanging="397"/>
              <w:rPr>
                <w:lang w:val="lv-LV"/>
              </w:rPr>
            </w:pPr>
            <w:r w:rsidRPr="00390EF5">
              <w:rPr>
                <w:lang w:val="lv-LV"/>
              </w:rPr>
              <w:t>Darba samaksa ir norādīta apmēr</w:t>
            </w:r>
            <w:r w:rsidR="00A41813" w:rsidRPr="00390EF5">
              <w:rPr>
                <w:lang w:val="lv-LV"/>
              </w:rPr>
              <w:t>ā pirms nodokļu un citu obligātu</w:t>
            </w:r>
            <w:r w:rsidRPr="00390EF5">
              <w:rPr>
                <w:lang w:val="lv-LV"/>
              </w:rPr>
              <w:t xml:space="preserve"> maksājumu atskaitīšanas.</w:t>
            </w:r>
            <w:r w:rsidR="009F48A5" w:rsidRPr="00390EF5">
              <w:rPr>
                <w:lang w:val="lv-LV"/>
              </w:rPr>
              <w:t xml:space="preserve"> D</w:t>
            </w:r>
            <w:r w:rsidR="009F48A5" w:rsidRPr="00390EF5">
              <w:rPr>
                <w:lang w:val="et-EE"/>
              </w:rPr>
              <w:t>arba devējs nodokļus un obligātās sociālās apdrošināšanas iemaksas veic Valsts sociālās apdrošināšanas aģentūrā.</w:t>
            </w:r>
          </w:p>
        </w:tc>
        <w:tc>
          <w:tcPr>
            <w:tcW w:w="4933" w:type="dxa"/>
            <w:shd w:val="clear" w:color="auto" w:fill="FFFFFF" w:themeFill="background1"/>
          </w:tcPr>
          <w:p w14:paraId="7C68DB5F" w14:textId="07D556F9" w:rsidR="009E417A" w:rsidRPr="00390EF5" w:rsidRDefault="003075CC" w:rsidP="00131742">
            <w:pPr>
              <w:pStyle w:val="SLONormal"/>
              <w:numPr>
                <w:ilvl w:val="0"/>
                <w:numId w:val="24"/>
              </w:numPr>
              <w:ind w:left="397" w:hanging="397"/>
            </w:pPr>
            <w:bookmarkStart w:id="0" w:name="_Hlk518632012"/>
            <w:r w:rsidRPr="00390EF5">
              <w:rPr>
                <w:lang w:val="et-EE"/>
              </w:rPr>
              <w:t xml:space="preserve">The Work </w:t>
            </w:r>
            <w:r w:rsidR="00760DCE" w:rsidRPr="00390EF5">
              <w:rPr>
                <w:lang w:val="et-EE"/>
              </w:rPr>
              <w:t>R</w:t>
            </w:r>
            <w:r w:rsidRPr="00390EF5">
              <w:rPr>
                <w:lang w:val="et-EE"/>
              </w:rPr>
              <w:t>emu</w:t>
            </w:r>
            <w:r w:rsidR="00E23752" w:rsidRPr="00390EF5">
              <w:rPr>
                <w:lang w:val="et-EE"/>
              </w:rPr>
              <w:t xml:space="preserve">neration </w:t>
            </w:r>
            <w:r w:rsidRPr="00390EF5">
              <w:rPr>
                <w:lang w:val="et-EE"/>
              </w:rPr>
              <w:t>is stated in amount prior to withholding of taxes and other mandatory payments</w:t>
            </w:r>
            <w:bookmarkEnd w:id="0"/>
            <w:r w:rsidRPr="00390EF5">
              <w:rPr>
                <w:lang w:val="et-EE"/>
              </w:rPr>
              <w:t>.</w:t>
            </w:r>
            <w:r w:rsidR="00195136" w:rsidRPr="00390EF5">
              <w:rPr>
                <w:lang w:val="et-EE"/>
              </w:rPr>
              <w:t xml:space="preserve"> The Employer shall pay taxes and mandatory social insurance</w:t>
            </w:r>
            <w:r w:rsidR="00125FEC" w:rsidRPr="00390EF5">
              <w:rPr>
                <w:lang w:val="et-EE"/>
              </w:rPr>
              <w:t xml:space="preserve"> payments to the </w:t>
            </w:r>
            <w:r w:rsidR="00132638" w:rsidRPr="00390EF5">
              <w:rPr>
                <w:lang w:val="et-EE"/>
              </w:rPr>
              <w:t>State Social Insurance Agency.</w:t>
            </w:r>
          </w:p>
        </w:tc>
      </w:tr>
      <w:tr w:rsidR="009E417A" w:rsidRPr="00390EF5" w14:paraId="21B3749B" w14:textId="77777777" w:rsidTr="00150CD2">
        <w:trPr>
          <w:jc w:val="center"/>
        </w:trPr>
        <w:tc>
          <w:tcPr>
            <w:tcW w:w="4932" w:type="dxa"/>
            <w:shd w:val="clear" w:color="auto" w:fill="FFFFFF" w:themeFill="background1"/>
          </w:tcPr>
          <w:p w14:paraId="7D8A6B1E" w14:textId="1253D533" w:rsidR="009E417A" w:rsidRPr="00390EF5" w:rsidRDefault="003C3220" w:rsidP="00131742">
            <w:pPr>
              <w:pStyle w:val="SLONormal"/>
              <w:numPr>
                <w:ilvl w:val="0"/>
                <w:numId w:val="23"/>
              </w:numPr>
              <w:ind w:left="397" w:hanging="397"/>
              <w:rPr>
                <w:lang w:val="lv-LV"/>
              </w:rPr>
            </w:pPr>
            <w:r>
              <w:rPr>
                <w:lang w:val="lv-LV"/>
              </w:rPr>
              <w:t xml:space="preserve">Darba samaksa </w:t>
            </w:r>
            <w:r w:rsidR="003075CC" w:rsidRPr="00390EF5">
              <w:rPr>
                <w:lang w:val="lv-LV"/>
              </w:rPr>
              <w:t>Darba devējam jāmaksā Darbinieka</w:t>
            </w:r>
            <w:r>
              <w:rPr>
                <w:lang w:val="lv-LV"/>
              </w:rPr>
              <w:t>m</w:t>
            </w:r>
            <w:r w:rsidR="003075CC" w:rsidRPr="00390EF5">
              <w:rPr>
                <w:lang w:val="lv-LV"/>
              </w:rPr>
              <w:t xml:space="preserve"> uz Darbinieka bankas kontu: </w:t>
            </w:r>
          </w:p>
        </w:tc>
        <w:tc>
          <w:tcPr>
            <w:tcW w:w="4933" w:type="dxa"/>
            <w:shd w:val="clear" w:color="auto" w:fill="FFFFFF" w:themeFill="background1"/>
          </w:tcPr>
          <w:p w14:paraId="423C631F" w14:textId="325A3CB6" w:rsidR="009E417A" w:rsidRPr="00390EF5" w:rsidRDefault="003075CC" w:rsidP="00131742">
            <w:pPr>
              <w:pStyle w:val="SLONormal"/>
              <w:numPr>
                <w:ilvl w:val="0"/>
                <w:numId w:val="24"/>
              </w:numPr>
              <w:ind w:left="397" w:hanging="397"/>
              <w:rPr>
                <w:lang w:val="et-EE"/>
              </w:rPr>
            </w:pPr>
            <w:r w:rsidRPr="00390EF5">
              <w:rPr>
                <w:lang w:val="et-EE"/>
              </w:rPr>
              <w:t>The Employer shall pay</w:t>
            </w:r>
            <w:r w:rsidR="003C3220">
              <w:rPr>
                <w:lang w:val="et-EE"/>
              </w:rPr>
              <w:t xml:space="preserve"> to the Employee</w:t>
            </w:r>
            <w:r w:rsidRPr="00390EF5">
              <w:rPr>
                <w:lang w:val="et-EE"/>
              </w:rPr>
              <w:t xml:space="preserve"> the  Work </w:t>
            </w:r>
            <w:r w:rsidR="00760DCE" w:rsidRPr="00390EF5">
              <w:rPr>
                <w:lang w:val="et-EE"/>
              </w:rPr>
              <w:t>R</w:t>
            </w:r>
            <w:r w:rsidRPr="00390EF5">
              <w:rPr>
                <w:lang w:val="et-EE"/>
              </w:rPr>
              <w:t xml:space="preserve">emuneration </w:t>
            </w:r>
            <w:r w:rsidR="00C271C5" w:rsidRPr="00390EF5">
              <w:rPr>
                <w:lang w:val="et-EE"/>
              </w:rPr>
              <w:t>to the Employee’s bank account:</w:t>
            </w:r>
          </w:p>
        </w:tc>
      </w:tr>
      <w:tr w:rsidR="00C271C5" w:rsidRPr="00390EF5" w14:paraId="4BD33379" w14:textId="77777777" w:rsidTr="00150CD2">
        <w:trPr>
          <w:jc w:val="center"/>
        </w:trPr>
        <w:tc>
          <w:tcPr>
            <w:tcW w:w="9865" w:type="dxa"/>
            <w:gridSpan w:val="2"/>
            <w:shd w:val="clear" w:color="auto" w:fill="FFFFFF" w:themeFill="background1"/>
          </w:tcPr>
          <w:p w14:paraId="7C8D17B3" w14:textId="77777777" w:rsidR="00C271C5" w:rsidRPr="00390EF5" w:rsidRDefault="00C271C5" w:rsidP="003821C5">
            <w:pPr>
              <w:pStyle w:val="SLONormal"/>
              <w:jc w:val="center"/>
              <w:rPr>
                <w:lang w:val="et-EE"/>
              </w:rPr>
            </w:pPr>
            <w:r w:rsidRPr="00390EF5">
              <w:rPr>
                <w:lang w:val="lv-LV"/>
              </w:rPr>
              <w:t>[</w:t>
            </w:r>
            <w:r w:rsidR="001D663A" w:rsidRPr="00390EF5">
              <w:rPr>
                <w:highlight w:val="yellow"/>
                <w:lang w:val="lv-LV"/>
              </w:rPr>
              <w:t xml:space="preserve">bankas nosaukums, </w:t>
            </w:r>
            <w:r w:rsidRPr="00390EF5">
              <w:rPr>
                <w:highlight w:val="yellow"/>
                <w:lang w:val="lv-LV"/>
              </w:rPr>
              <w:t xml:space="preserve">bankas konta numurs / </w:t>
            </w:r>
            <w:r w:rsidR="001D663A" w:rsidRPr="00390EF5">
              <w:rPr>
                <w:highlight w:val="yellow"/>
              </w:rPr>
              <w:t xml:space="preserve">bank name, </w:t>
            </w:r>
            <w:r w:rsidRPr="00390EF5">
              <w:rPr>
                <w:highlight w:val="yellow"/>
              </w:rPr>
              <w:t>bank account number</w:t>
            </w:r>
            <w:r w:rsidRPr="00390EF5">
              <w:rPr>
                <w:lang w:val="lv-LV"/>
              </w:rPr>
              <w:t>].</w:t>
            </w:r>
          </w:p>
        </w:tc>
      </w:tr>
      <w:tr w:rsidR="00E23752" w:rsidRPr="00390EF5" w14:paraId="013092D8" w14:textId="77777777" w:rsidTr="00150CD2">
        <w:trPr>
          <w:jc w:val="center"/>
        </w:trPr>
        <w:tc>
          <w:tcPr>
            <w:tcW w:w="4932" w:type="dxa"/>
            <w:shd w:val="clear" w:color="auto" w:fill="FFFFFF" w:themeFill="background1"/>
          </w:tcPr>
          <w:p w14:paraId="006A9622" w14:textId="77777777" w:rsidR="00E23752" w:rsidRPr="00390EF5" w:rsidRDefault="00C271C5" w:rsidP="00131742">
            <w:pPr>
              <w:pStyle w:val="SLONormal"/>
              <w:numPr>
                <w:ilvl w:val="0"/>
                <w:numId w:val="23"/>
              </w:numPr>
              <w:ind w:left="397" w:hanging="397"/>
              <w:rPr>
                <w:lang w:val="lv-LV"/>
              </w:rPr>
            </w:pPr>
            <w:r w:rsidRPr="00390EF5">
              <w:rPr>
                <w:lang w:val="lv-LV"/>
              </w:rPr>
              <w:t xml:space="preserve">Maksājumi Darbiniekam par katru mēnesi jāveic līdz </w:t>
            </w:r>
            <w:r w:rsidR="005D5DBE" w:rsidRPr="00390EF5">
              <w:rPr>
                <w:lang w:val="lv-LV"/>
              </w:rPr>
              <w:t>nākamā mēneša:</w:t>
            </w:r>
          </w:p>
        </w:tc>
        <w:tc>
          <w:tcPr>
            <w:tcW w:w="4933" w:type="dxa"/>
            <w:shd w:val="clear" w:color="auto" w:fill="FFFFFF" w:themeFill="background1"/>
          </w:tcPr>
          <w:p w14:paraId="140E3C6B" w14:textId="77777777" w:rsidR="00E23752" w:rsidRPr="00390EF5" w:rsidRDefault="00C271C5" w:rsidP="00131742">
            <w:pPr>
              <w:pStyle w:val="SLONormal"/>
              <w:numPr>
                <w:ilvl w:val="0"/>
                <w:numId w:val="24"/>
              </w:numPr>
              <w:ind w:left="397" w:hanging="397"/>
              <w:rPr>
                <w:lang w:val="et-EE"/>
              </w:rPr>
            </w:pPr>
            <w:r w:rsidRPr="00390EF5">
              <w:rPr>
                <w:lang w:val="et-EE"/>
              </w:rPr>
              <w:t>The payments for each particular month shall be paid to the Employee by the by the following month</w:t>
            </w:r>
            <w:r w:rsidR="00295B25" w:rsidRPr="00390EF5">
              <w:rPr>
                <w:lang w:val="et-EE"/>
              </w:rPr>
              <w:t>:</w:t>
            </w:r>
          </w:p>
        </w:tc>
      </w:tr>
      <w:tr w:rsidR="005D5DBE" w:rsidRPr="00390EF5" w14:paraId="613B7498" w14:textId="77777777" w:rsidTr="00150CD2">
        <w:trPr>
          <w:jc w:val="center"/>
        </w:trPr>
        <w:tc>
          <w:tcPr>
            <w:tcW w:w="9865" w:type="dxa"/>
            <w:gridSpan w:val="2"/>
            <w:shd w:val="clear" w:color="auto" w:fill="FFFFFF" w:themeFill="background1"/>
          </w:tcPr>
          <w:p w14:paraId="3F7E0966" w14:textId="77777777" w:rsidR="005D5DBE" w:rsidRPr="00390EF5" w:rsidRDefault="005D5DBE" w:rsidP="003821C5">
            <w:pPr>
              <w:pStyle w:val="SLONormal"/>
              <w:jc w:val="center"/>
              <w:rPr>
                <w:lang w:val="et-EE"/>
              </w:rPr>
            </w:pPr>
            <w:r w:rsidRPr="00390EF5">
              <w:rPr>
                <w:lang w:val="lv-LV"/>
              </w:rPr>
              <w:t>[</w:t>
            </w:r>
            <w:r w:rsidR="00EB526A" w:rsidRPr="00390EF5">
              <w:rPr>
                <w:highlight w:val="yellow"/>
                <w:lang w:val="lv-LV"/>
              </w:rPr>
              <w:t xml:space="preserve">skaitlis / </w:t>
            </w:r>
            <w:proofErr w:type="spellStart"/>
            <w:r w:rsidR="00EB526A" w:rsidRPr="00390EF5">
              <w:rPr>
                <w:highlight w:val="yellow"/>
                <w:lang w:val="lv-LV"/>
              </w:rPr>
              <w:t>number</w:t>
            </w:r>
            <w:proofErr w:type="spellEnd"/>
            <w:r w:rsidRPr="00390EF5">
              <w:rPr>
                <w:lang w:val="lv-LV"/>
              </w:rPr>
              <w:t xml:space="preserve">]. </w:t>
            </w:r>
            <w:r w:rsidR="00295B25" w:rsidRPr="00390EF5">
              <w:rPr>
                <w:lang w:val="lv-LV"/>
              </w:rPr>
              <w:t>d</w:t>
            </w:r>
            <w:r w:rsidRPr="00390EF5">
              <w:rPr>
                <w:lang w:val="lv-LV"/>
              </w:rPr>
              <w:t>atumam</w:t>
            </w:r>
            <w:r w:rsidR="00295B25" w:rsidRPr="00390EF5">
              <w:rPr>
                <w:lang w:val="lv-LV"/>
              </w:rPr>
              <w:t xml:space="preserve"> /</w:t>
            </w:r>
            <w:r w:rsidR="00295B25" w:rsidRPr="00390EF5">
              <w:rPr>
                <w:lang w:val="et-EE"/>
              </w:rPr>
              <w:t xml:space="preserve"> date.</w:t>
            </w:r>
          </w:p>
        </w:tc>
      </w:tr>
      <w:tr w:rsidR="005D5DBE" w:rsidRPr="00390EF5" w14:paraId="117FC3A9" w14:textId="77777777" w:rsidTr="00150CD2">
        <w:trPr>
          <w:jc w:val="center"/>
        </w:trPr>
        <w:tc>
          <w:tcPr>
            <w:tcW w:w="4932" w:type="dxa"/>
            <w:shd w:val="clear" w:color="auto" w:fill="FFFFFF" w:themeFill="background1"/>
          </w:tcPr>
          <w:p w14:paraId="40F4D372" w14:textId="77777777" w:rsidR="005D5DBE" w:rsidRPr="00390EF5" w:rsidRDefault="005D5DBE" w:rsidP="00131742">
            <w:pPr>
              <w:pStyle w:val="SLONormal"/>
              <w:numPr>
                <w:ilvl w:val="0"/>
                <w:numId w:val="23"/>
              </w:numPr>
              <w:spacing w:after="0"/>
              <w:ind w:left="397" w:hanging="397"/>
              <w:rPr>
                <w:lang w:val="lv-LV"/>
              </w:rPr>
            </w:pPr>
            <w:r w:rsidRPr="00390EF5">
              <w:rPr>
                <w:lang w:val="lv-LV"/>
              </w:rPr>
              <w:t>Ja maksājuma diena ir brīvdiena, maksājums jāveic pēdējā darba dienā pirms šīs brīvdienas.</w:t>
            </w:r>
          </w:p>
        </w:tc>
        <w:tc>
          <w:tcPr>
            <w:tcW w:w="4933" w:type="dxa"/>
            <w:shd w:val="clear" w:color="auto" w:fill="FFFFFF" w:themeFill="background1"/>
          </w:tcPr>
          <w:p w14:paraId="0B60894B" w14:textId="77777777" w:rsidR="005D5DBE" w:rsidRPr="00390EF5" w:rsidRDefault="005D5DBE" w:rsidP="00131742">
            <w:pPr>
              <w:pStyle w:val="SLONormal"/>
              <w:numPr>
                <w:ilvl w:val="0"/>
                <w:numId w:val="24"/>
              </w:numPr>
              <w:spacing w:after="0"/>
              <w:ind w:left="397" w:hanging="397"/>
              <w:rPr>
                <w:lang w:val="et-EE"/>
              </w:rPr>
            </w:pPr>
            <w:r w:rsidRPr="00390EF5">
              <w:rPr>
                <w:lang w:val="et-EE"/>
              </w:rPr>
              <w:t>If the payment day is a holiday, the payment shall be made on the last working day before that holiday.</w:t>
            </w:r>
          </w:p>
        </w:tc>
      </w:tr>
    </w:tbl>
    <w:p w14:paraId="6D81F3D2" w14:textId="77777777" w:rsidR="00182BAA" w:rsidRPr="00390EF5" w:rsidRDefault="00182BAA" w:rsidP="003821C5">
      <w:pPr>
        <w:pStyle w:val="SLONormal"/>
        <w:spacing w:before="0" w:after="0"/>
        <w:rPr>
          <w:lang w:val="et-EE"/>
        </w:rPr>
      </w:pPr>
    </w:p>
    <w:p w14:paraId="2D73BFCB" w14:textId="77777777" w:rsidR="009E417A" w:rsidRPr="00390EF5" w:rsidRDefault="00295B25" w:rsidP="00131742">
      <w:pPr>
        <w:pStyle w:val="SLONormal"/>
        <w:numPr>
          <w:ilvl w:val="0"/>
          <w:numId w:val="18"/>
        </w:numPr>
        <w:spacing w:before="0" w:after="0"/>
        <w:ind w:left="284" w:hanging="284"/>
        <w:rPr>
          <w:b/>
          <w:caps/>
          <w:lang w:val="et-EE"/>
        </w:rPr>
      </w:pPr>
      <w:r w:rsidRPr="00390EF5">
        <w:rPr>
          <w:b/>
          <w:caps/>
          <w:lang w:val="et-EE"/>
        </w:rPr>
        <w:t>Darba vieta / Location of Employment</w:t>
      </w:r>
    </w:p>
    <w:p w14:paraId="4C919601" w14:textId="77777777" w:rsidR="00295B25" w:rsidRPr="00390EF5" w:rsidRDefault="00295B25" w:rsidP="003821C5">
      <w:pPr>
        <w:pStyle w:val="SLONormal"/>
        <w:spacing w:before="0" w:after="0"/>
        <w:rPr>
          <w:lang w:val="et-EE"/>
        </w:rPr>
      </w:pP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3"/>
      </w:tblGrid>
      <w:tr w:rsidR="00295B25" w:rsidRPr="00390EF5" w14:paraId="6A6F043E" w14:textId="77777777" w:rsidTr="00150CD2">
        <w:trPr>
          <w:jc w:val="center"/>
        </w:trPr>
        <w:tc>
          <w:tcPr>
            <w:tcW w:w="4932" w:type="dxa"/>
            <w:shd w:val="clear" w:color="auto" w:fill="FFFFFF" w:themeFill="background1"/>
          </w:tcPr>
          <w:p w14:paraId="0834743E" w14:textId="77777777" w:rsidR="00295B25" w:rsidRPr="00390EF5" w:rsidRDefault="00295B25" w:rsidP="00131742">
            <w:pPr>
              <w:pStyle w:val="SLONormal"/>
              <w:numPr>
                <w:ilvl w:val="0"/>
                <w:numId w:val="25"/>
              </w:numPr>
              <w:spacing w:before="0"/>
              <w:ind w:left="397" w:hanging="397"/>
              <w:rPr>
                <w:lang w:val="lv-LV"/>
              </w:rPr>
            </w:pPr>
            <w:r w:rsidRPr="00390EF5">
              <w:rPr>
                <w:lang w:val="lv-LV"/>
              </w:rPr>
              <w:t>Darbinieka darba vieta ir</w:t>
            </w:r>
            <w:r w:rsidR="00CA1905" w:rsidRPr="00390EF5">
              <w:rPr>
                <w:lang w:val="lv-LV"/>
              </w:rPr>
              <w:t>:</w:t>
            </w:r>
            <w:r w:rsidRPr="00390EF5">
              <w:rPr>
                <w:lang w:val="lv-LV"/>
              </w:rPr>
              <w:t xml:space="preserve"> </w:t>
            </w:r>
          </w:p>
        </w:tc>
        <w:tc>
          <w:tcPr>
            <w:tcW w:w="4933" w:type="dxa"/>
            <w:shd w:val="clear" w:color="auto" w:fill="FFFFFF" w:themeFill="background1"/>
          </w:tcPr>
          <w:p w14:paraId="5F5C13C3" w14:textId="77777777" w:rsidR="00295B25" w:rsidRPr="00390EF5" w:rsidRDefault="00743475" w:rsidP="00131742">
            <w:pPr>
              <w:pStyle w:val="SLONormal"/>
              <w:numPr>
                <w:ilvl w:val="0"/>
                <w:numId w:val="26"/>
              </w:numPr>
              <w:spacing w:before="0"/>
              <w:ind w:left="397" w:hanging="397"/>
            </w:pPr>
            <w:r w:rsidRPr="00390EF5">
              <w:rPr>
                <w:lang w:val="et-EE"/>
              </w:rPr>
              <w:t>The Employee’s place of work shall be</w:t>
            </w:r>
            <w:r w:rsidR="00CA1905" w:rsidRPr="00390EF5">
              <w:rPr>
                <w:lang w:val="et-EE"/>
              </w:rPr>
              <w:t>:</w:t>
            </w:r>
            <w:r w:rsidRPr="00390EF5">
              <w:rPr>
                <w:lang w:val="et-EE"/>
              </w:rPr>
              <w:t xml:space="preserve"> </w:t>
            </w:r>
          </w:p>
        </w:tc>
      </w:tr>
      <w:tr w:rsidR="00CA1905" w:rsidRPr="00390EF5" w14:paraId="40E65F13" w14:textId="77777777" w:rsidTr="00150CD2">
        <w:trPr>
          <w:jc w:val="center"/>
        </w:trPr>
        <w:tc>
          <w:tcPr>
            <w:tcW w:w="9865" w:type="dxa"/>
            <w:gridSpan w:val="2"/>
            <w:shd w:val="clear" w:color="auto" w:fill="FFFFFF" w:themeFill="background1"/>
          </w:tcPr>
          <w:p w14:paraId="4002A7A6" w14:textId="77777777" w:rsidR="00CA1905" w:rsidRPr="00390EF5" w:rsidRDefault="00CA1905" w:rsidP="003821C5">
            <w:pPr>
              <w:pStyle w:val="SLONormal"/>
              <w:jc w:val="center"/>
              <w:rPr>
                <w:lang w:val="et-EE"/>
              </w:rPr>
            </w:pPr>
            <w:r w:rsidRPr="00390EF5">
              <w:rPr>
                <w:lang w:val="et-EE"/>
              </w:rPr>
              <w:lastRenderedPageBreak/>
              <w:t>[</w:t>
            </w:r>
            <w:r w:rsidRPr="00390EF5">
              <w:rPr>
                <w:highlight w:val="yellow"/>
                <w:lang w:val="et-EE"/>
              </w:rPr>
              <w:t>adrese / address</w:t>
            </w:r>
            <w:r w:rsidRPr="00390EF5">
              <w:rPr>
                <w:lang w:val="et-EE"/>
              </w:rPr>
              <w:t>].</w:t>
            </w:r>
          </w:p>
        </w:tc>
      </w:tr>
      <w:tr w:rsidR="00743475" w:rsidRPr="00390EF5" w14:paraId="280BBCE7" w14:textId="77777777" w:rsidTr="00150CD2">
        <w:trPr>
          <w:jc w:val="center"/>
        </w:trPr>
        <w:tc>
          <w:tcPr>
            <w:tcW w:w="4932" w:type="dxa"/>
            <w:shd w:val="clear" w:color="auto" w:fill="FFFFFF" w:themeFill="background1"/>
          </w:tcPr>
          <w:p w14:paraId="60DA3896" w14:textId="77777777" w:rsidR="00743475" w:rsidRPr="00390EF5" w:rsidRDefault="00743475" w:rsidP="00131742">
            <w:pPr>
              <w:pStyle w:val="SLONormal"/>
              <w:numPr>
                <w:ilvl w:val="0"/>
                <w:numId w:val="25"/>
              </w:numPr>
              <w:ind w:left="397" w:hanging="397"/>
              <w:rPr>
                <w:lang w:val="lv-LV"/>
              </w:rPr>
            </w:pPr>
            <w:r w:rsidRPr="00390EF5">
              <w:rPr>
                <w:lang w:val="lv-LV"/>
              </w:rPr>
              <w:t>Darba attiecību laikā darba vieta var tikt mainīta atbilstoši faktiskajai situācijai ar Darba devēja vienpusēju rīkojumu. Jebkurā gadījumā Darbinieks apmeklēs citas vietas atbilstoši Darba devēja rīkojumiem, ja tas nepieciešams Darbinieka pienākumu izpildei.</w:t>
            </w:r>
          </w:p>
        </w:tc>
        <w:tc>
          <w:tcPr>
            <w:tcW w:w="4932" w:type="dxa"/>
            <w:shd w:val="clear" w:color="auto" w:fill="FFFFFF" w:themeFill="background1"/>
          </w:tcPr>
          <w:p w14:paraId="2EB9C6C8" w14:textId="77777777" w:rsidR="00743475" w:rsidRPr="00390EF5" w:rsidRDefault="00743475" w:rsidP="00131742">
            <w:pPr>
              <w:pStyle w:val="SLONormal"/>
              <w:numPr>
                <w:ilvl w:val="0"/>
                <w:numId w:val="26"/>
              </w:numPr>
              <w:ind w:left="397" w:hanging="397"/>
              <w:rPr>
                <w:lang w:val="et-EE"/>
              </w:rPr>
            </w:pPr>
            <w:r w:rsidRPr="00390EF5">
              <w:rPr>
                <w:lang w:val="lv-LV"/>
              </w:rPr>
              <w:t>I</w:t>
            </w:r>
            <w:r w:rsidRPr="00390EF5">
              <w:rPr>
                <w:lang w:val="et-EE"/>
              </w:rPr>
              <w:t>n the course of employment pursuant to the actual situation it may be changed by the Employer’s unilateral order. In any event, if the performance of the Employee’s duties requires so, the Employee shall visit other locations, according to the instructions of the Employer.</w:t>
            </w:r>
          </w:p>
        </w:tc>
      </w:tr>
      <w:tr w:rsidR="00295B25" w:rsidRPr="00390EF5" w14:paraId="4B292C59" w14:textId="77777777" w:rsidTr="00150CD2">
        <w:trPr>
          <w:jc w:val="center"/>
        </w:trPr>
        <w:tc>
          <w:tcPr>
            <w:tcW w:w="4932" w:type="dxa"/>
            <w:shd w:val="clear" w:color="auto" w:fill="FFFFFF" w:themeFill="background1"/>
          </w:tcPr>
          <w:p w14:paraId="655AA004" w14:textId="77777777" w:rsidR="00295B25" w:rsidRPr="00390EF5" w:rsidRDefault="00743475" w:rsidP="00131742">
            <w:pPr>
              <w:pStyle w:val="SLONormal"/>
              <w:numPr>
                <w:ilvl w:val="0"/>
                <w:numId w:val="25"/>
              </w:numPr>
              <w:spacing w:after="0"/>
              <w:ind w:left="397" w:hanging="397"/>
              <w:rPr>
                <w:lang w:val="lv-LV"/>
              </w:rPr>
            </w:pPr>
            <w:r w:rsidRPr="00390EF5">
              <w:rPr>
                <w:lang w:val="lv-LV"/>
              </w:rPr>
              <w:t>Darbinieks brauc komandējumos atbilstoši Darba devēja rīkojumiem, ieskaitot braucienus ārpus Latvijas Republikas teritorijas.</w:t>
            </w:r>
          </w:p>
        </w:tc>
        <w:tc>
          <w:tcPr>
            <w:tcW w:w="4932" w:type="dxa"/>
            <w:shd w:val="clear" w:color="auto" w:fill="FFFFFF" w:themeFill="background1"/>
          </w:tcPr>
          <w:p w14:paraId="60B998D6" w14:textId="77777777" w:rsidR="00295B25" w:rsidRPr="00390EF5" w:rsidRDefault="00743475" w:rsidP="00131742">
            <w:pPr>
              <w:pStyle w:val="SLONormal"/>
              <w:numPr>
                <w:ilvl w:val="0"/>
                <w:numId w:val="26"/>
              </w:numPr>
              <w:spacing w:after="0"/>
              <w:ind w:left="397" w:hanging="397"/>
            </w:pPr>
            <w:r w:rsidRPr="00390EF5">
              <w:rPr>
                <w:lang w:val="et-EE"/>
              </w:rPr>
              <w:t>The Employee shall go on business trips according to the instructions of the Employer, including traveling outside the territory of Latvia.</w:t>
            </w:r>
          </w:p>
        </w:tc>
      </w:tr>
    </w:tbl>
    <w:p w14:paraId="05972DAC" w14:textId="77777777" w:rsidR="00295B25" w:rsidRPr="00390EF5" w:rsidRDefault="00295B25" w:rsidP="003821C5">
      <w:pPr>
        <w:pStyle w:val="SLONormal"/>
        <w:spacing w:before="0" w:after="0"/>
        <w:rPr>
          <w:lang w:val="et-EE"/>
        </w:rPr>
      </w:pPr>
    </w:p>
    <w:p w14:paraId="13BFE313" w14:textId="77777777" w:rsidR="00295B25" w:rsidRPr="00390EF5" w:rsidRDefault="00C42908" w:rsidP="00131742">
      <w:pPr>
        <w:pStyle w:val="SLONormal"/>
        <w:numPr>
          <w:ilvl w:val="0"/>
          <w:numId w:val="18"/>
        </w:numPr>
        <w:spacing w:before="0" w:after="0"/>
        <w:ind w:left="397" w:hanging="397"/>
        <w:rPr>
          <w:b/>
          <w:caps/>
          <w:lang w:val="et-EE"/>
        </w:rPr>
      </w:pPr>
      <w:r w:rsidRPr="00390EF5">
        <w:rPr>
          <w:b/>
          <w:caps/>
          <w:lang w:val="et-EE"/>
        </w:rPr>
        <w:t>Darba laiks / Location of employment</w:t>
      </w:r>
    </w:p>
    <w:p w14:paraId="4376FD3C" w14:textId="77777777" w:rsidR="00CA1905" w:rsidRPr="00390EF5" w:rsidRDefault="00CA1905" w:rsidP="003821C5">
      <w:pPr>
        <w:pStyle w:val="SLONormal"/>
        <w:spacing w:before="0" w:after="0"/>
        <w:rPr>
          <w:lang w:val="et-EE"/>
        </w:rPr>
      </w:pP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3"/>
      </w:tblGrid>
      <w:tr w:rsidR="00C42908" w:rsidRPr="00390EF5" w14:paraId="68A563DE" w14:textId="77777777" w:rsidTr="00150CD2">
        <w:trPr>
          <w:jc w:val="center"/>
        </w:trPr>
        <w:tc>
          <w:tcPr>
            <w:tcW w:w="4932" w:type="dxa"/>
            <w:shd w:val="clear" w:color="auto" w:fill="FFFFFF" w:themeFill="background1"/>
          </w:tcPr>
          <w:p w14:paraId="46DDBC84" w14:textId="77777777" w:rsidR="00C42908" w:rsidRPr="00390EF5" w:rsidRDefault="00B34A3B" w:rsidP="00C90E1C">
            <w:pPr>
              <w:pStyle w:val="SLONormal"/>
              <w:numPr>
                <w:ilvl w:val="0"/>
                <w:numId w:val="27"/>
              </w:numPr>
              <w:spacing w:before="0"/>
              <w:ind w:left="397" w:hanging="397"/>
              <w:rPr>
                <w:lang w:val="lv-LV"/>
              </w:rPr>
            </w:pPr>
            <w:r w:rsidRPr="00390EF5">
              <w:rPr>
                <w:lang w:val="lv-LV"/>
              </w:rPr>
              <w:t>Darbinieks strādā normālu darba laiku, kas ir 40</w:t>
            </w:r>
            <w:r w:rsidR="00B1776A" w:rsidRPr="00390EF5">
              <w:rPr>
                <w:lang w:val="lv-LV"/>
              </w:rPr>
              <w:t xml:space="preserve"> (četrdesmit)</w:t>
            </w:r>
            <w:r w:rsidRPr="00390EF5">
              <w:rPr>
                <w:lang w:val="lv-LV"/>
              </w:rPr>
              <w:t xml:space="preserve"> stundas nedēļā un 8 </w:t>
            </w:r>
            <w:r w:rsidR="00B1776A" w:rsidRPr="00390EF5">
              <w:rPr>
                <w:lang w:val="lv-LV"/>
              </w:rPr>
              <w:t xml:space="preserve">(astoņas) </w:t>
            </w:r>
            <w:r w:rsidRPr="00390EF5">
              <w:rPr>
                <w:lang w:val="lv-LV"/>
              </w:rPr>
              <w:t xml:space="preserve">stundas darba dienā. Darba devējs Darbiniekam nosaka </w:t>
            </w:r>
            <w:r w:rsidR="0037717F" w:rsidRPr="00390EF5">
              <w:rPr>
                <w:lang w:val="lv-LV"/>
              </w:rPr>
              <w:t>5 (</w:t>
            </w:r>
            <w:r w:rsidRPr="00390EF5">
              <w:rPr>
                <w:lang w:val="lv-LV"/>
              </w:rPr>
              <w:t>piecu</w:t>
            </w:r>
            <w:r w:rsidR="0037717F" w:rsidRPr="00390EF5">
              <w:rPr>
                <w:lang w:val="lv-LV"/>
              </w:rPr>
              <w:t>)</w:t>
            </w:r>
            <w:r w:rsidRPr="00390EF5">
              <w:rPr>
                <w:lang w:val="lv-LV"/>
              </w:rPr>
              <w:t xml:space="preserve"> dienu darba nedēļu, no pirmdienas līdz piektdienai.</w:t>
            </w:r>
          </w:p>
        </w:tc>
        <w:tc>
          <w:tcPr>
            <w:tcW w:w="4933" w:type="dxa"/>
            <w:shd w:val="clear" w:color="auto" w:fill="FFFFFF" w:themeFill="background1"/>
          </w:tcPr>
          <w:p w14:paraId="4395E600" w14:textId="77777777" w:rsidR="00C42908" w:rsidRPr="00390EF5" w:rsidRDefault="00B34A3B" w:rsidP="00C90E1C">
            <w:pPr>
              <w:pStyle w:val="SLONormal"/>
              <w:numPr>
                <w:ilvl w:val="0"/>
                <w:numId w:val="28"/>
              </w:numPr>
              <w:spacing w:before="0"/>
              <w:ind w:left="397" w:hanging="397"/>
            </w:pPr>
            <w:r w:rsidRPr="00390EF5">
              <w:rPr>
                <w:lang w:val="et-EE"/>
              </w:rPr>
              <w:t>The Employee shall work normal working time, which is 40</w:t>
            </w:r>
            <w:r w:rsidR="00B1776A" w:rsidRPr="00390EF5">
              <w:rPr>
                <w:lang w:val="et-EE"/>
              </w:rPr>
              <w:t xml:space="preserve"> (forty)</w:t>
            </w:r>
            <w:r w:rsidRPr="00390EF5">
              <w:rPr>
                <w:lang w:val="et-EE"/>
              </w:rPr>
              <w:t xml:space="preserve"> hours per week and 8</w:t>
            </w:r>
            <w:r w:rsidR="00B1776A" w:rsidRPr="00390EF5">
              <w:rPr>
                <w:lang w:val="et-EE"/>
              </w:rPr>
              <w:t xml:space="preserve"> (eight)</w:t>
            </w:r>
            <w:r w:rsidRPr="00390EF5">
              <w:rPr>
                <w:lang w:val="et-EE"/>
              </w:rPr>
              <w:t xml:space="preserve"> hours per working day. The Employer establishes a </w:t>
            </w:r>
            <w:r w:rsidR="0037717F" w:rsidRPr="00390EF5">
              <w:rPr>
                <w:lang w:val="et-EE"/>
              </w:rPr>
              <w:t>5 (</w:t>
            </w:r>
            <w:r w:rsidRPr="00390EF5">
              <w:rPr>
                <w:lang w:val="et-EE"/>
              </w:rPr>
              <w:t>five</w:t>
            </w:r>
            <w:r w:rsidR="0037717F" w:rsidRPr="00390EF5">
              <w:rPr>
                <w:lang w:val="et-EE"/>
              </w:rPr>
              <w:t xml:space="preserve">) </w:t>
            </w:r>
            <w:r w:rsidRPr="00390EF5">
              <w:rPr>
                <w:lang w:val="et-EE"/>
              </w:rPr>
              <w:t>day working week for the Employee, from Monday to Friday.</w:t>
            </w:r>
          </w:p>
        </w:tc>
      </w:tr>
      <w:tr w:rsidR="00C42908" w:rsidRPr="00390EF5" w14:paraId="15F0A00E" w14:textId="77777777" w:rsidTr="00150CD2">
        <w:trPr>
          <w:jc w:val="center"/>
        </w:trPr>
        <w:tc>
          <w:tcPr>
            <w:tcW w:w="4932" w:type="dxa"/>
            <w:shd w:val="clear" w:color="auto" w:fill="FFFFFF" w:themeFill="background1"/>
          </w:tcPr>
          <w:p w14:paraId="2BF51BA2" w14:textId="77777777" w:rsidR="00C42908" w:rsidRPr="00390EF5" w:rsidRDefault="00B34A3B" w:rsidP="00131742">
            <w:pPr>
              <w:pStyle w:val="SLONormal"/>
              <w:numPr>
                <w:ilvl w:val="0"/>
                <w:numId w:val="27"/>
              </w:numPr>
              <w:ind w:left="397" w:hanging="397"/>
              <w:rPr>
                <w:lang w:val="lv-LV"/>
              </w:rPr>
            </w:pPr>
            <w:r w:rsidRPr="00390EF5">
              <w:rPr>
                <w:lang w:val="lv-LV"/>
              </w:rPr>
              <w:t>Darbinieks katru dienu sāk darbu plkst.</w:t>
            </w:r>
            <w:r w:rsidR="002C1163" w:rsidRPr="00390EF5">
              <w:rPr>
                <w:lang w:val="lv-LV"/>
              </w:rPr>
              <w:t>:</w:t>
            </w:r>
            <w:r w:rsidRPr="00390EF5">
              <w:rPr>
                <w:lang w:val="lv-LV"/>
              </w:rPr>
              <w:t xml:space="preserve"> </w:t>
            </w:r>
          </w:p>
        </w:tc>
        <w:tc>
          <w:tcPr>
            <w:tcW w:w="4933" w:type="dxa"/>
            <w:shd w:val="clear" w:color="auto" w:fill="FFFFFF" w:themeFill="background1"/>
          </w:tcPr>
          <w:p w14:paraId="7531E379" w14:textId="77777777" w:rsidR="00C42908" w:rsidRPr="00390EF5" w:rsidRDefault="00B34A3B" w:rsidP="00131742">
            <w:pPr>
              <w:pStyle w:val="SLONormal"/>
              <w:numPr>
                <w:ilvl w:val="0"/>
                <w:numId w:val="28"/>
              </w:numPr>
              <w:ind w:left="397" w:hanging="397"/>
              <w:rPr>
                <w:lang w:val="et-EE"/>
              </w:rPr>
            </w:pPr>
            <w:r w:rsidRPr="00390EF5">
              <w:rPr>
                <w:lang w:val="et-EE"/>
              </w:rPr>
              <w:t xml:space="preserve">The Employee shall </w:t>
            </w:r>
            <w:r w:rsidR="002C1163" w:rsidRPr="00390EF5">
              <w:rPr>
                <w:lang w:val="et-EE"/>
              </w:rPr>
              <w:t>begin work every working day at:</w:t>
            </w:r>
          </w:p>
        </w:tc>
      </w:tr>
      <w:tr w:rsidR="002C1163" w:rsidRPr="00390EF5" w14:paraId="64B800E0" w14:textId="77777777" w:rsidTr="00150CD2">
        <w:trPr>
          <w:jc w:val="center"/>
        </w:trPr>
        <w:tc>
          <w:tcPr>
            <w:tcW w:w="9865" w:type="dxa"/>
            <w:gridSpan w:val="2"/>
            <w:shd w:val="clear" w:color="auto" w:fill="FFFFFF" w:themeFill="background1"/>
          </w:tcPr>
          <w:p w14:paraId="4B38FFBE" w14:textId="77777777" w:rsidR="002C1163" w:rsidRPr="00390EF5" w:rsidRDefault="002C1163" w:rsidP="003821C5">
            <w:pPr>
              <w:pStyle w:val="SLONormal"/>
              <w:jc w:val="center"/>
              <w:rPr>
                <w:lang w:val="et-EE"/>
              </w:rPr>
            </w:pPr>
            <w:r w:rsidRPr="00390EF5">
              <w:rPr>
                <w:lang w:val="lv-LV"/>
              </w:rPr>
              <w:t>[</w:t>
            </w:r>
            <w:r w:rsidRPr="00390EF5">
              <w:rPr>
                <w:highlight w:val="yellow"/>
                <w:lang w:val="lv-LV"/>
              </w:rPr>
              <w:t xml:space="preserve">laiks / </w:t>
            </w:r>
            <w:r w:rsidRPr="00390EF5">
              <w:rPr>
                <w:highlight w:val="yellow"/>
              </w:rPr>
              <w:t>time</w:t>
            </w:r>
            <w:r w:rsidRPr="00390EF5">
              <w:rPr>
                <w:lang w:val="lv-LV"/>
              </w:rPr>
              <w:t>]</w:t>
            </w:r>
          </w:p>
        </w:tc>
      </w:tr>
      <w:tr w:rsidR="002C1163" w:rsidRPr="00390EF5" w14:paraId="6BD2BEB9" w14:textId="77777777" w:rsidTr="00150CD2">
        <w:trPr>
          <w:jc w:val="center"/>
        </w:trPr>
        <w:tc>
          <w:tcPr>
            <w:tcW w:w="4932" w:type="dxa"/>
            <w:shd w:val="clear" w:color="auto" w:fill="FFFFFF" w:themeFill="background1"/>
          </w:tcPr>
          <w:p w14:paraId="02067DF3" w14:textId="77777777" w:rsidR="002C1163" w:rsidRPr="00390EF5" w:rsidRDefault="002C1163" w:rsidP="00DA3A5E">
            <w:pPr>
              <w:pStyle w:val="SLONormal"/>
              <w:ind w:left="397"/>
              <w:rPr>
                <w:lang w:val="lv-LV"/>
              </w:rPr>
            </w:pPr>
            <w:r w:rsidRPr="00390EF5">
              <w:rPr>
                <w:lang w:val="lv-LV"/>
              </w:rPr>
              <w:t>un beidz darbu plkst.:</w:t>
            </w:r>
          </w:p>
        </w:tc>
        <w:tc>
          <w:tcPr>
            <w:tcW w:w="4933" w:type="dxa"/>
            <w:shd w:val="clear" w:color="auto" w:fill="FFFFFF" w:themeFill="background1"/>
          </w:tcPr>
          <w:p w14:paraId="4E1A8E52" w14:textId="77777777" w:rsidR="002C1163" w:rsidRPr="00390EF5" w:rsidRDefault="002C1163" w:rsidP="00DA3A5E">
            <w:pPr>
              <w:pStyle w:val="SLONormal"/>
              <w:ind w:left="397"/>
              <w:rPr>
                <w:lang w:val="et-EE"/>
              </w:rPr>
            </w:pPr>
            <w:r w:rsidRPr="00390EF5">
              <w:rPr>
                <w:lang w:val="et-EE"/>
              </w:rPr>
              <w:t>and finish work at:</w:t>
            </w:r>
          </w:p>
        </w:tc>
      </w:tr>
      <w:tr w:rsidR="002C1163" w:rsidRPr="00390EF5" w14:paraId="0399C23A" w14:textId="77777777" w:rsidTr="00150CD2">
        <w:trPr>
          <w:jc w:val="center"/>
        </w:trPr>
        <w:tc>
          <w:tcPr>
            <w:tcW w:w="9865" w:type="dxa"/>
            <w:gridSpan w:val="2"/>
            <w:shd w:val="clear" w:color="auto" w:fill="FFFFFF" w:themeFill="background1"/>
          </w:tcPr>
          <w:p w14:paraId="0EEBB55F" w14:textId="77777777" w:rsidR="002C1163" w:rsidRPr="00390EF5" w:rsidRDefault="002C1163" w:rsidP="003821C5">
            <w:pPr>
              <w:pStyle w:val="SLONormal"/>
              <w:jc w:val="center"/>
              <w:rPr>
                <w:lang w:val="et-EE"/>
              </w:rPr>
            </w:pPr>
            <w:r w:rsidRPr="00390EF5">
              <w:rPr>
                <w:lang w:val="et-EE"/>
              </w:rPr>
              <w:t>[</w:t>
            </w:r>
            <w:r w:rsidRPr="00390EF5">
              <w:rPr>
                <w:highlight w:val="yellow"/>
                <w:lang w:val="et-EE"/>
              </w:rPr>
              <w:t>laiks / time</w:t>
            </w:r>
            <w:r w:rsidRPr="00390EF5">
              <w:rPr>
                <w:lang w:val="et-EE"/>
              </w:rPr>
              <w:t>].</w:t>
            </w:r>
          </w:p>
        </w:tc>
      </w:tr>
      <w:tr w:rsidR="00C42908" w:rsidRPr="00390EF5" w14:paraId="2D8A672E" w14:textId="77777777" w:rsidTr="00150CD2">
        <w:trPr>
          <w:jc w:val="center"/>
        </w:trPr>
        <w:tc>
          <w:tcPr>
            <w:tcW w:w="4932" w:type="dxa"/>
            <w:shd w:val="clear" w:color="auto" w:fill="FFFFFF" w:themeFill="background1"/>
          </w:tcPr>
          <w:p w14:paraId="3CBCCDD6" w14:textId="77777777" w:rsidR="00C42908" w:rsidRPr="00390EF5" w:rsidRDefault="00B34A3B" w:rsidP="00131742">
            <w:pPr>
              <w:pStyle w:val="SLONormal"/>
              <w:numPr>
                <w:ilvl w:val="0"/>
                <w:numId w:val="27"/>
              </w:numPr>
              <w:ind w:left="397" w:hanging="397"/>
              <w:rPr>
                <w:lang w:val="lv-LV"/>
              </w:rPr>
            </w:pPr>
            <w:r w:rsidRPr="00390EF5">
              <w:rPr>
                <w:lang w:val="lv-LV"/>
              </w:rPr>
              <w:t>Darbiniekam ir tiesības uz pusdienu pārtraukumu jebkurā laikā</w:t>
            </w:r>
            <w:r w:rsidR="002C1163" w:rsidRPr="00390EF5">
              <w:rPr>
                <w:lang w:val="lv-LV"/>
              </w:rPr>
              <w:t xml:space="preserve"> šādā garumā:</w:t>
            </w:r>
          </w:p>
        </w:tc>
        <w:tc>
          <w:tcPr>
            <w:tcW w:w="4933" w:type="dxa"/>
            <w:shd w:val="clear" w:color="auto" w:fill="FFFFFF" w:themeFill="background1"/>
          </w:tcPr>
          <w:p w14:paraId="32316F5F" w14:textId="77777777" w:rsidR="00C42908" w:rsidRPr="00390EF5" w:rsidRDefault="00B34A3B" w:rsidP="00131742">
            <w:pPr>
              <w:pStyle w:val="SLONormal"/>
              <w:numPr>
                <w:ilvl w:val="0"/>
                <w:numId w:val="28"/>
              </w:numPr>
              <w:ind w:left="397" w:hanging="397"/>
            </w:pPr>
            <w:r w:rsidRPr="00390EF5">
              <w:rPr>
                <w:lang w:val="et-EE"/>
              </w:rPr>
              <w:t xml:space="preserve">The Employee shall be entitled to a lunch break </w:t>
            </w:r>
            <w:r w:rsidR="00BF1449" w:rsidRPr="00390EF5">
              <w:rPr>
                <w:lang w:val="et-EE"/>
              </w:rPr>
              <w:t xml:space="preserve">at any time </w:t>
            </w:r>
            <w:r w:rsidRPr="00390EF5">
              <w:rPr>
                <w:lang w:val="et-EE"/>
              </w:rPr>
              <w:t>of</w:t>
            </w:r>
            <w:r w:rsidR="00BF1449" w:rsidRPr="00390EF5">
              <w:rPr>
                <w:lang w:val="et-EE"/>
              </w:rPr>
              <w:t>:</w:t>
            </w:r>
            <w:r w:rsidRPr="00390EF5">
              <w:rPr>
                <w:lang w:val="et-EE"/>
              </w:rPr>
              <w:t xml:space="preserve"> </w:t>
            </w:r>
          </w:p>
        </w:tc>
      </w:tr>
      <w:tr w:rsidR="002C1163" w:rsidRPr="00390EF5" w14:paraId="2574B7B6" w14:textId="77777777" w:rsidTr="00150CD2">
        <w:trPr>
          <w:jc w:val="center"/>
        </w:trPr>
        <w:tc>
          <w:tcPr>
            <w:tcW w:w="9865" w:type="dxa"/>
            <w:gridSpan w:val="2"/>
            <w:shd w:val="clear" w:color="auto" w:fill="FFFFFF" w:themeFill="background1"/>
          </w:tcPr>
          <w:p w14:paraId="31A5171E" w14:textId="77777777" w:rsidR="002C1163" w:rsidRPr="00390EF5" w:rsidRDefault="00BF1449" w:rsidP="00CD0EFC">
            <w:pPr>
              <w:pStyle w:val="SLONormal"/>
              <w:spacing w:after="0"/>
              <w:jc w:val="center"/>
              <w:rPr>
                <w:lang w:val="et-EE"/>
              </w:rPr>
            </w:pPr>
            <w:r w:rsidRPr="00390EF5">
              <w:rPr>
                <w:lang w:val="lv-LV"/>
              </w:rPr>
              <w:t>[</w:t>
            </w:r>
            <w:r w:rsidRPr="00390EF5">
              <w:rPr>
                <w:highlight w:val="yellow"/>
                <w:lang w:val="lv-LV"/>
              </w:rPr>
              <w:t xml:space="preserve">1 stunda / </w:t>
            </w:r>
            <w:r w:rsidRPr="00390EF5">
              <w:rPr>
                <w:highlight w:val="yellow"/>
              </w:rPr>
              <w:t>1 hour</w:t>
            </w:r>
            <w:r w:rsidRPr="00390EF5">
              <w:rPr>
                <w:lang w:val="lv-LV"/>
              </w:rPr>
              <w:t>]</w:t>
            </w:r>
          </w:p>
        </w:tc>
      </w:tr>
    </w:tbl>
    <w:p w14:paraId="09B8847B" w14:textId="77777777" w:rsidR="00CA1905" w:rsidRPr="00390EF5" w:rsidRDefault="00CA1905" w:rsidP="003821C5">
      <w:pPr>
        <w:pStyle w:val="SLONormal"/>
        <w:spacing w:before="0" w:after="0"/>
        <w:rPr>
          <w:lang w:val="et-EE"/>
        </w:rPr>
      </w:pPr>
    </w:p>
    <w:p w14:paraId="06BF217A" w14:textId="4C24D09B" w:rsidR="00CA1905" w:rsidRPr="00390EF5" w:rsidRDefault="008023A4" w:rsidP="00131742">
      <w:pPr>
        <w:pStyle w:val="SLONormal"/>
        <w:numPr>
          <w:ilvl w:val="0"/>
          <w:numId w:val="18"/>
        </w:numPr>
        <w:spacing w:before="0" w:after="0"/>
        <w:ind w:left="397" w:hanging="397"/>
        <w:rPr>
          <w:b/>
          <w:caps/>
          <w:lang w:val="et-EE"/>
        </w:rPr>
      </w:pPr>
      <w:r w:rsidRPr="00390EF5">
        <w:rPr>
          <w:b/>
          <w:caps/>
          <w:lang w:val="et-EE"/>
        </w:rPr>
        <w:t>Blakus</w:t>
      </w:r>
      <w:r w:rsidR="000776C9">
        <w:rPr>
          <w:b/>
          <w:caps/>
          <w:lang w:val="et-EE"/>
        </w:rPr>
        <w:t xml:space="preserve"> </w:t>
      </w:r>
      <w:r w:rsidRPr="00390EF5">
        <w:rPr>
          <w:b/>
          <w:caps/>
          <w:lang w:val="et-EE"/>
        </w:rPr>
        <w:t>darbs / Secondary employment</w:t>
      </w:r>
    </w:p>
    <w:p w14:paraId="6D740109" w14:textId="77777777" w:rsidR="008023A4" w:rsidRPr="00390EF5" w:rsidRDefault="008023A4"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8023A4" w:rsidRPr="00390EF5" w14:paraId="1EBEEDE4" w14:textId="77777777" w:rsidTr="00150CD2">
        <w:trPr>
          <w:jc w:val="center"/>
        </w:trPr>
        <w:tc>
          <w:tcPr>
            <w:tcW w:w="4932" w:type="dxa"/>
            <w:shd w:val="clear" w:color="auto" w:fill="FFFFFF" w:themeFill="background1"/>
          </w:tcPr>
          <w:p w14:paraId="1658AD8F" w14:textId="77777777" w:rsidR="008023A4" w:rsidRPr="00390EF5" w:rsidRDefault="008023A4" w:rsidP="00C90E1C">
            <w:pPr>
              <w:pStyle w:val="SLONormal"/>
              <w:spacing w:before="0" w:after="0"/>
              <w:rPr>
                <w:lang w:val="lv-LV"/>
              </w:rPr>
            </w:pPr>
            <w:r w:rsidRPr="00390EF5">
              <w:rPr>
                <w:lang w:val="lv-LV"/>
              </w:rPr>
              <w:t>Darbinieks nedrīkst stāties darba tiesiskajās attiecībās ar kādu citu darba devēju, vai noslēgt uzņēmuma, konsultāciju vai līdzīga veida līgumu kā darba izpildītājs vai pakalpojumu sniedzējs bez Darba devēja iepriekšējas rakstveida piekrišanas.</w:t>
            </w:r>
          </w:p>
        </w:tc>
        <w:tc>
          <w:tcPr>
            <w:tcW w:w="4932" w:type="dxa"/>
            <w:shd w:val="clear" w:color="auto" w:fill="FFFFFF" w:themeFill="background1"/>
          </w:tcPr>
          <w:p w14:paraId="63070104" w14:textId="77777777" w:rsidR="008023A4" w:rsidRPr="00390EF5" w:rsidRDefault="008023A4" w:rsidP="00C90E1C">
            <w:pPr>
              <w:pStyle w:val="SLONormal"/>
              <w:spacing w:before="0" w:after="0"/>
            </w:pPr>
            <w:r w:rsidRPr="00390EF5">
              <w:t xml:space="preserve">The Employee shall not enter an employment relationship with any other employer, or conclude a work-performance, consultation or similar </w:t>
            </w:r>
            <w:r w:rsidR="00FC15B6" w:rsidRPr="00390EF5">
              <w:t>agreement</w:t>
            </w:r>
            <w:r w:rsidRPr="00390EF5">
              <w:t xml:space="preserve"> as performer of work or provider of services without the prior written consent of the Employer.</w:t>
            </w:r>
          </w:p>
        </w:tc>
      </w:tr>
    </w:tbl>
    <w:p w14:paraId="1DB90BD6" w14:textId="77777777" w:rsidR="008023A4" w:rsidRPr="00390EF5" w:rsidRDefault="008023A4" w:rsidP="003821C5">
      <w:pPr>
        <w:pStyle w:val="SLONormal"/>
        <w:spacing w:before="0" w:after="0"/>
        <w:rPr>
          <w:lang w:val="et-EE"/>
        </w:rPr>
      </w:pPr>
    </w:p>
    <w:p w14:paraId="70F6D7AE" w14:textId="77777777" w:rsidR="00CA1905" w:rsidRPr="00390EF5" w:rsidRDefault="008023A4" w:rsidP="00131742">
      <w:pPr>
        <w:pStyle w:val="SLONormal"/>
        <w:numPr>
          <w:ilvl w:val="0"/>
          <w:numId w:val="18"/>
        </w:numPr>
        <w:spacing w:before="0" w:after="0"/>
        <w:ind w:left="397" w:hanging="397"/>
        <w:rPr>
          <w:b/>
          <w:caps/>
          <w:lang w:val="et-EE"/>
        </w:rPr>
      </w:pPr>
      <w:r w:rsidRPr="00390EF5">
        <w:rPr>
          <w:b/>
          <w:caps/>
          <w:lang w:val="et-EE"/>
        </w:rPr>
        <w:t>Atvaļinājums / Vacation</w:t>
      </w:r>
    </w:p>
    <w:p w14:paraId="48BD1A7B" w14:textId="77777777" w:rsidR="008023A4" w:rsidRPr="00390EF5" w:rsidRDefault="008023A4"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5A2C41" w:rsidRPr="00390EF5" w14:paraId="487B07A0" w14:textId="77777777" w:rsidTr="00150CD2">
        <w:trPr>
          <w:jc w:val="center"/>
        </w:trPr>
        <w:tc>
          <w:tcPr>
            <w:tcW w:w="4932" w:type="dxa"/>
            <w:shd w:val="clear" w:color="auto" w:fill="FFFFFF" w:themeFill="background1"/>
          </w:tcPr>
          <w:p w14:paraId="19ADCCA8" w14:textId="62B652C7" w:rsidR="005A2C41" w:rsidRPr="00390EF5" w:rsidRDefault="005A2C41" w:rsidP="00261220">
            <w:pPr>
              <w:pStyle w:val="SLONormal"/>
              <w:numPr>
                <w:ilvl w:val="0"/>
                <w:numId w:val="29"/>
              </w:numPr>
              <w:spacing w:before="0"/>
              <w:ind w:left="397" w:hanging="397"/>
              <w:rPr>
                <w:lang w:val="lv-LV"/>
              </w:rPr>
            </w:pPr>
            <w:r w:rsidRPr="00390EF5">
              <w:rPr>
                <w:lang w:val="lv-LV"/>
              </w:rPr>
              <w:t xml:space="preserve">Darbiniekam ir tiesības uz </w:t>
            </w:r>
            <w:r w:rsidR="00DA7113" w:rsidRPr="00390EF5">
              <w:rPr>
                <w:lang w:val="lv-LV"/>
              </w:rPr>
              <w:t>4 (</w:t>
            </w:r>
            <w:r w:rsidRPr="00390EF5">
              <w:rPr>
                <w:lang w:val="lv-LV"/>
              </w:rPr>
              <w:t>četr</w:t>
            </w:r>
            <w:r w:rsidR="000776C9">
              <w:rPr>
                <w:lang w:val="lv-LV"/>
              </w:rPr>
              <w:t>as</w:t>
            </w:r>
            <w:r w:rsidR="00DA7113" w:rsidRPr="00390EF5">
              <w:rPr>
                <w:lang w:val="lv-LV"/>
              </w:rPr>
              <w:t>)</w:t>
            </w:r>
            <w:r w:rsidRPr="00390EF5">
              <w:rPr>
                <w:lang w:val="lv-LV"/>
              </w:rPr>
              <w:t xml:space="preserve"> nedēļas ilgu apmaksāto ikgadējo atvaļinājumu (neieskaitot svētku dienas).</w:t>
            </w:r>
          </w:p>
        </w:tc>
        <w:tc>
          <w:tcPr>
            <w:tcW w:w="4932" w:type="dxa"/>
            <w:shd w:val="clear" w:color="auto" w:fill="FFFFFF" w:themeFill="background1"/>
          </w:tcPr>
          <w:p w14:paraId="3B91190E" w14:textId="77777777" w:rsidR="005A2C41" w:rsidRPr="00390EF5" w:rsidRDefault="005A2C41" w:rsidP="00261220">
            <w:pPr>
              <w:pStyle w:val="SLONormal"/>
              <w:numPr>
                <w:ilvl w:val="0"/>
                <w:numId w:val="30"/>
              </w:numPr>
              <w:spacing w:before="0"/>
              <w:ind w:left="397" w:hanging="397"/>
            </w:pPr>
            <w:r w:rsidRPr="00390EF5">
              <w:rPr>
                <w:lang w:val="et-EE"/>
              </w:rPr>
              <w:t>The Employee shall be entitled to</w:t>
            </w:r>
            <w:r w:rsidR="00DA7113" w:rsidRPr="00390EF5">
              <w:rPr>
                <w:lang w:val="et-EE"/>
              </w:rPr>
              <w:t xml:space="preserve"> 4 (</w:t>
            </w:r>
            <w:r w:rsidRPr="00390EF5">
              <w:rPr>
                <w:lang w:val="et-EE"/>
              </w:rPr>
              <w:t>four</w:t>
            </w:r>
            <w:r w:rsidR="00DA7113" w:rsidRPr="00390EF5">
              <w:rPr>
                <w:lang w:val="et-EE"/>
              </w:rPr>
              <w:t>)</w:t>
            </w:r>
            <w:r w:rsidRPr="00390EF5">
              <w:rPr>
                <w:lang w:val="et-EE"/>
              </w:rPr>
              <w:t xml:space="preserve"> weeks of paid annual leave every year (</w:t>
            </w:r>
            <w:bookmarkStart w:id="1" w:name="_Hlk518633125"/>
            <w:r w:rsidRPr="00390EF5">
              <w:rPr>
                <w:lang w:val="et-EE"/>
              </w:rPr>
              <w:t>not including public holidays</w:t>
            </w:r>
            <w:bookmarkEnd w:id="1"/>
            <w:r w:rsidRPr="00390EF5">
              <w:rPr>
                <w:lang w:val="et-EE"/>
              </w:rPr>
              <w:t>).</w:t>
            </w:r>
          </w:p>
        </w:tc>
      </w:tr>
      <w:tr w:rsidR="005A2C41" w:rsidRPr="00390EF5" w14:paraId="75EB4A6A" w14:textId="77777777" w:rsidTr="00150CD2">
        <w:trPr>
          <w:jc w:val="center"/>
        </w:trPr>
        <w:tc>
          <w:tcPr>
            <w:tcW w:w="4932" w:type="dxa"/>
            <w:shd w:val="clear" w:color="auto" w:fill="FFFFFF" w:themeFill="background1"/>
          </w:tcPr>
          <w:p w14:paraId="32E0614A" w14:textId="77777777" w:rsidR="005A2C41" w:rsidRPr="00390EF5" w:rsidRDefault="005A2C41" w:rsidP="00131742">
            <w:pPr>
              <w:pStyle w:val="SLONormal"/>
              <w:numPr>
                <w:ilvl w:val="0"/>
                <w:numId w:val="29"/>
              </w:numPr>
              <w:spacing w:after="0"/>
              <w:ind w:left="397" w:hanging="397"/>
              <w:rPr>
                <w:lang w:val="lv-LV"/>
              </w:rPr>
            </w:pPr>
            <w:r w:rsidRPr="00390EF5">
              <w:rPr>
                <w:lang w:val="lv-LV"/>
              </w:rPr>
              <w:lastRenderedPageBreak/>
              <w:t>Darba devējs piešķir Darbiniekam ikgadējo apmaksāto atvaļinājumu Darbinieka norādītajos vēlamajos laikos. Tomēr, ja tas var kaitēt Darba devēja saimnieciskajām interesēm, Darba devējs un Darbinieks vienosies par citu atvaļinājuma laiku.</w:t>
            </w:r>
          </w:p>
        </w:tc>
        <w:tc>
          <w:tcPr>
            <w:tcW w:w="4932" w:type="dxa"/>
            <w:shd w:val="clear" w:color="auto" w:fill="FFFFFF" w:themeFill="background1"/>
          </w:tcPr>
          <w:p w14:paraId="65011764" w14:textId="77777777" w:rsidR="005A2C41" w:rsidRPr="00390EF5" w:rsidRDefault="005A2C41" w:rsidP="00131742">
            <w:pPr>
              <w:pStyle w:val="SLONormal"/>
              <w:numPr>
                <w:ilvl w:val="0"/>
                <w:numId w:val="30"/>
              </w:numPr>
              <w:spacing w:after="0"/>
              <w:ind w:left="397" w:hanging="397"/>
            </w:pPr>
            <w:r w:rsidRPr="00390EF5">
              <w:rPr>
                <w:lang w:val="et-EE"/>
              </w:rPr>
              <w:t>The Employer shall grant the Employee’s paid annual leave at the preferred times notified by the Employee. If, however, this would undermine the commercial interests of the Employer, the Employer and the Employee will agree on a different time for the leave.</w:t>
            </w:r>
          </w:p>
        </w:tc>
      </w:tr>
    </w:tbl>
    <w:p w14:paraId="5E92C4B5" w14:textId="77777777" w:rsidR="008023A4" w:rsidRPr="00390EF5" w:rsidRDefault="008023A4" w:rsidP="003821C5">
      <w:pPr>
        <w:pStyle w:val="SLONormal"/>
        <w:spacing w:before="0" w:after="0"/>
        <w:rPr>
          <w:lang w:val="et-EE"/>
        </w:rPr>
      </w:pPr>
    </w:p>
    <w:p w14:paraId="3F914BDD" w14:textId="77777777" w:rsidR="000D640C" w:rsidRPr="00390EF5" w:rsidRDefault="005F24E7" w:rsidP="000D640C">
      <w:pPr>
        <w:pStyle w:val="SLONormal"/>
        <w:numPr>
          <w:ilvl w:val="0"/>
          <w:numId w:val="18"/>
        </w:numPr>
        <w:spacing w:before="0" w:after="0"/>
        <w:ind w:left="397" w:hanging="397"/>
        <w:rPr>
          <w:b/>
          <w:caps/>
          <w:lang w:val="et-EE"/>
        </w:rPr>
      </w:pPr>
      <w:r w:rsidRPr="00390EF5">
        <w:rPr>
          <w:b/>
          <w:caps/>
          <w:lang w:val="lv-LV"/>
        </w:rPr>
        <w:t xml:space="preserve">Intelektuālā īpašuma tiesības / </w:t>
      </w:r>
      <w:r w:rsidRPr="00390EF5">
        <w:rPr>
          <w:b/>
          <w:caps/>
          <w:lang w:val="et-EE"/>
        </w:rPr>
        <w:t>intellectual property rights</w:t>
      </w:r>
    </w:p>
    <w:p w14:paraId="44183DA5" w14:textId="77777777" w:rsidR="000D640C" w:rsidRPr="00390EF5" w:rsidRDefault="000D640C" w:rsidP="000D640C">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0D640C" w:rsidRPr="00390EF5" w14:paraId="240690DE" w14:textId="77777777" w:rsidTr="00327C5B">
        <w:trPr>
          <w:jc w:val="center"/>
        </w:trPr>
        <w:tc>
          <w:tcPr>
            <w:tcW w:w="4932" w:type="dxa"/>
            <w:shd w:val="clear" w:color="auto" w:fill="FFFFFF" w:themeFill="background1"/>
          </w:tcPr>
          <w:p w14:paraId="7101AD0B" w14:textId="12542D42" w:rsidR="000D640C" w:rsidRPr="00390EF5" w:rsidRDefault="008758F9" w:rsidP="00261220">
            <w:pPr>
              <w:pStyle w:val="SLONormal"/>
              <w:numPr>
                <w:ilvl w:val="1"/>
                <w:numId w:val="18"/>
              </w:numPr>
              <w:spacing w:before="0"/>
              <w:ind w:left="397" w:hanging="397"/>
              <w:rPr>
                <w:lang w:val="lv-LV"/>
              </w:rPr>
            </w:pPr>
            <w:r>
              <w:rPr>
                <w:lang w:val="lv-LV"/>
              </w:rPr>
              <w:t xml:space="preserve">Ja </w:t>
            </w:r>
            <w:r w:rsidR="005F24E7" w:rsidRPr="00390EF5">
              <w:rPr>
                <w:lang w:val="lv-LV"/>
              </w:rPr>
              <w:t>Darbinieks, pildot savus darba pienākumus atbilstoši Līgumam un</w:t>
            </w:r>
            <w:r w:rsidR="004A6B22" w:rsidRPr="00390EF5">
              <w:rPr>
                <w:lang w:val="lv-LV"/>
              </w:rPr>
              <w:t xml:space="preserve"> </w:t>
            </w:r>
            <w:r w:rsidR="005F24E7" w:rsidRPr="00390EF5">
              <w:rPr>
                <w:lang w:val="lv-LV"/>
              </w:rPr>
              <w:t>/</w:t>
            </w:r>
            <w:r w:rsidR="004A6B22" w:rsidRPr="00390EF5">
              <w:rPr>
                <w:lang w:val="lv-LV"/>
              </w:rPr>
              <w:t xml:space="preserve"> </w:t>
            </w:r>
            <w:r w:rsidR="005F24E7" w:rsidRPr="00390EF5">
              <w:rPr>
                <w:lang w:val="lv-LV"/>
              </w:rPr>
              <w:t xml:space="preserve">vai izmantojot Darba devēja doto informāciju vai līdzekļus, rada darbu, kas atbilstoši Latvijas </w:t>
            </w:r>
            <w:r w:rsidR="008F6592" w:rsidRPr="00390EF5">
              <w:rPr>
                <w:lang w:val="lv-LV"/>
              </w:rPr>
              <w:t>Republikas tiesību aktiem</w:t>
            </w:r>
            <w:r w:rsidR="005F24E7" w:rsidRPr="00390EF5">
              <w:rPr>
                <w:lang w:val="lv-LV"/>
              </w:rPr>
              <w:t xml:space="preserve"> ir autortiesību objekts, tad visas ar šo darbu saistītās mantiskās tiesības pieder Darba devējam. </w:t>
            </w:r>
            <w:r w:rsidR="004A6B22" w:rsidRPr="00390EF5">
              <w:rPr>
                <w:lang w:val="lv-LV"/>
              </w:rPr>
              <w:t>Darbinieks</w:t>
            </w:r>
            <w:r w:rsidR="005F24E7" w:rsidRPr="00390EF5">
              <w:rPr>
                <w:lang w:val="lv-LV"/>
              </w:rPr>
              <w:t xml:space="preserve"> visas ar šo darbu saistītās mantiskās tiesības nodod Darba devējam bez atlīdzības.</w:t>
            </w:r>
            <w:r w:rsidR="008331BD" w:rsidRPr="00390EF5">
              <w:rPr>
                <w:lang w:val="lv-LV"/>
              </w:rPr>
              <w:t xml:space="preserve"> Darbinieks apņemas savas dzīves laikā nerealizēt savas autora personiskās tiesības, ja tādas viņam radušās darbu izpildes rezultātā, tajā skaitā, tiesības uz darba atsaukšanu, darba neaizskaramību un pretdarbību.</w:t>
            </w:r>
          </w:p>
        </w:tc>
        <w:tc>
          <w:tcPr>
            <w:tcW w:w="4932" w:type="dxa"/>
            <w:shd w:val="clear" w:color="auto" w:fill="FFFFFF" w:themeFill="background1"/>
          </w:tcPr>
          <w:p w14:paraId="6858717C" w14:textId="77777777" w:rsidR="000D640C" w:rsidRPr="00390EF5" w:rsidRDefault="005F24E7" w:rsidP="00261220">
            <w:pPr>
              <w:pStyle w:val="SLONormal"/>
              <w:numPr>
                <w:ilvl w:val="0"/>
                <w:numId w:val="37"/>
              </w:numPr>
              <w:spacing w:before="0"/>
              <w:ind w:left="397" w:hanging="397"/>
            </w:pPr>
            <w:r w:rsidRPr="00390EF5">
              <w:rPr>
                <w:lang w:val="et-EE"/>
              </w:rPr>
              <w:t>If the Employee, in perfo</w:t>
            </w:r>
            <w:r w:rsidR="00DC7BE4" w:rsidRPr="00390EF5">
              <w:rPr>
                <w:lang w:val="et-EE"/>
              </w:rPr>
              <w:t>rming the work duties under the</w:t>
            </w:r>
            <w:r w:rsidRPr="00390EF5">
              <w:rPr>
                <w:lang w:val="et-EE"/>
              </w:rPr>
              <w:t xml:space="preserve"> </w:t>
            </w:r>
            <w:r w:rsidR="00DC7BE4" w:rsidRPr="00390EF5">
              <w:rPr>
                <w:lang w:val="et-EE"/>
              </w:rPr>
              <w:t xml:space="preserve">Agreement </w:t>
            </w:r>
            <w:r w:rsidRPr="00390EF5">
              <w:rPr>
                <w:lang w:val="et-EE"/>
              </w:rPr>
              <w:t>and</w:t>
            </w:r>
            <w:r w:rsidR="004A6B22" w:rsidRPr="00390EF5">
              <w:rPr>
                <w:lang w:val="et-EE"/>
              </w:rPr>
              <w:t xml:space="preserve"> </w:t>
            </w:r>
            <w:r w:rsidRPr="00390EF5">
              <w:rPr>
                <w:lang w:val="et-EE"/>
              </w:rPr>
              <w:t>/</w:t>
            </w:r>
            <w:r w:rsidR="004A6B22" w:rsidRPr="00390EF5">
              <w:rPr>
                <w:lang w:val="et-EE"/>
              </w:rPr>
              <w:t xml:space="preserve"> </w:t>
            </w:r>
            <w:r w:rsidRPr="00390EF5">
              <w:rPr>
                <w:lang w:val="et-EE"/>
              </w:rPr>
              <w:t xml:space="preserve">or using information or tools provided by the Employer, produces a work that is the object of copyrights </w:t>
            </w:r>
            <w:r w:rsidR="008F6592" w:rsidRPr="00390EF5">
              <w:rPr>
                <w:lang w:val="et-EE"/>
              </w:rPr>
              <w:t xml:space="preserve">in accordance with the </w:t>
            </w:r>
            <w:r w:rsidRPr="00390EF5">
              <w:rPr>
                <w:lang w:val="et-EE"/>
              </w:rPr>
              <w:t>law</w:t>
            </w:r>
            <w:r w:rsidR="008F6592" w:rsidRPr="00390EF5">
              <w:rPr>
                <w:lang w:val="et-EE"/>
              </w:rPr>
              <w:t xml:space="preserve"> of the Republic of Latvia</w:t>
            </w:r>
            <w:r w:rsidRPr="00390EF5">
              <w:rPr>
                <w:lang w:val="et-EE"/>
              </w:rPr>
              <w:t>, then all economic rights associated with this work belong to the Employer. The Employee transfers all economic rights associated with this work to the Employer without remuneration.</w:t>
            </w:r>
            <w:r w:rsidR="00327C5B" w:rsidRPr="00390EF5">
              <w:rPr>
                <w:noProof/>
              </w:rPr>
              <w:t xml:space="preserve"> </w:t>
            </w:r>
            <w:r w:rsidR="00327C5B" w:rsidRPr="00390EF5">
              <w:rPr>
                <w:lang w:val="et-EE"/>
              </w:rPr>
              <w:t>The Employee undertakes not to use his moral rights of an author during his life if he has obtained such rights as a result of work performance, including rights to revocation of a work, inviolability of a work and legal counter action.</w:t>
            </w:r>
          </w:p>
        </w:tc>
      </w:tr>
      <w:tr w:rsidR="005F24E7" w:rsidRPr="00390EF5" w14:paraId="76A7B7CE" w14:textId="77777777" w:rsidTr="00327C5B">
        <w:trPr>
          <w:jc w:val="center"/>
        </w:trPr>
        <w:tc>
          <w:tcPr>
            <w:tcW w:w="4932" w:type="dxa"/>
            <w:shd w:val="clear" w:color="auto" w:fill="FFFFFF" w:themeFill="background1"/>
          </w:tcPr>
          <w:p w14:paraId="2AF060ED" w14:textId="77777777" w:rsidR="005F24E7" w:rsidRPr="00390EF5" w:rsidRDefault="005F24E7" w:rsidP="00261220">
            <w:pPr>
              <w:pStyle w:val="SLONormal"/>
              <w:numPr>
                <w:ilvl w:val="1"/>
                <w:numId w:val="18"/>
              </w:numPr>
              <w:spacing w:after="0"/>
              <w:ind w:left="397" w:hanging="397"/>
              <w:rPr>
                <w:lang w:val="lv-LV"/>
              </w:rPr>
            </w:pPr>
            <w:r w:rsidRPr="00390EF5">
              <w:rPr>
                <w:lang w:val="lv-LV"/>
              </w:rPr>
              <w:t>Ja Darbinieks, veicot savus darba pienākumus un/vai izmantojot Darba devēja doto informāciju vai līdzekļus, rada izgudrojumu vai dizainparaugu, tad visas ar šo izgudrojumu vai dizainparaugu saistītās mantiskās tiesības pieder Darba devējam. Darbinieks nekavējoties paziņo par šāda izgudrojuma vai dizainparauga radīšanu Darba devējam. Darbinieks visas ar šo izgudrojumu vai dizainparaugu saistītās mantiskās tiesības nodod Darba devējam bez atlīdzības.</w:t>
            </w:r>
            <w:r w:rsidR="00327C5B" w:rsidRPr="00390EF5">
              <w:rPr>
                <w:lang w:val="lv-LV"/>
              </w:rPr>
              <w:t xml:space="preserve"> Darbinieks apņemas savas dzīves laikā nerealizēt savas personiskās tiesības attiecībā uz šo dizainparaugu vai izgudrojumu, ja tādas viņam radušās dizainparauga vai izgudrojuma izstrādes rezultātā.</w:t>
            </w:r>
          </w:p>
        </w:tc>
        <w:tc>
          <w:tcPr>
            <w:tcW w:w="4932" w:type="dxa"/>
            <w:shd w:val="clear" w:color="auto" w:fill="FFFFFF" w:themeFill="background1"/>
          </w:tcPr>
          <w:p w14:paraId="62C33A7D" w14:textId="77777777" w:rsidR="005F24E7" w:rsidRPr="00390EF5" w:rsidRDefault="005F24E7" w:rsidP="00261220">
            <w:pPr>
              <w:pStyle w:val="SLONormal"/>
              <w:numPr>
                <w:ilvl w:val="0"/>
                <w:numId w:val="37"/>
              </w:numPr>
              <w:spacing w:after="0"/>
              <w:ind w:left="397" w:hanging="397"/>
              <w:rPr>
                <w:lang w:val="et-EE"/>
              </w:rPr>
            </w:pPr>
            <w:r w:rsidRPr="00390EF5">
              <w:rPr>
                <w:lang w:val="et-EE"/>
              </w:rPr>
              <w:t>If within the performance of his work duties and/or using information or tools provided by the Employer the Employee produces an invention or a design, then all economic rights associated to this invention or design belong to the Employer. The Employee shall immediately inform the Employer on creation of such invention or design. The Employee transfers all economic rights associated with this invention or design to the Employer without remuneration.</w:t>
            </w:r>
            <w:r w:rsidR="00327C5B" w:rsidRPr="00390EF5">
              <w:t xml:space="preserve"> </w:t>
            </w:r>
            <w:r w:rsidR="00327C5B" w:rsidRPr="00390EF5">
              <w:rPr>
                <w:lang w:val="et-EE"/>
              </w:rPr>
              <w:t>The Employee during his life undertakes not to use his moral rights associated to this design or invention, if he has obtained such rights as a result of development of this design or invention.</w:t>
            </w:r>
          </w:p>
        </w:tc>
      </w:tr>
    </w:tbl>
    <w:p w14:paraId="1B435758" w14:textId="77777777" w:rsidR="00327C5B" w:rsidRPr="00390EF5" w:rsidRDefault="00327C5B" w:rsidP="003821C5">
      <w:pPr>
        <w:pStyle w:val="SLONormal"/>
        <w:spacing w:before="0" w:after="0"/>
        <w:rPr>
          <w:lang w:val="et-EE"/>
        </w:rPr>
      </w:pPr>
    </w:p>
    <w:p w14:paraId="017A880A" w14:textId="77777777" w:rsidR="005A2C41" w:rsidRPr="00390EF5" w:rsidRDefault="005A2C41" w:rsidP="00131742">
      <w:pPr>
        <w:pStyle w:val="SLONormal"/>
        <w:numPr>
          <w:ilvl w:val="0"/>
          <w:numId w:val="18"/>
        </w:numPr>
        <w:spacing w:before="0" w:after="0"/>
        <w:ind w:left="397" w:hanging="397"/>
        <w:rPr>
          <w:b/>
          <w:caps/>
          <w:lang w:val="et-EE"/>
        </w:rPr>
      </w:pPr>
      <w:bookmarkStart w:id="2" w:name="_Hlk516758141"/>
      <w:r w:rsidRPr="00390EF5">
        <w:rPr>
          <w:b/>
          <w:caps/>
          <w:lang w:val="lv-LV"/>
        </w:rPr>
        <w:t xml:space="preserve">Konfidencialitāte / </w:t>
      </w:r>
      <w:r w:rsidRPr="00390EF5">
        <w:rPr>
          <w:b/>
          <w:caps/>
          <w:lang w:val="et-EE"/>
        </w:rPr>
        <w:t>Confidentiality</w:t>
      </w:r>
    </w:p>
    <w:p w14:paraId="54C19C88" w14:textId="77777777" w:rsidR="005A2C41" w:rsidRPr="00390EF5" w:rsidRDefault="005A2C41"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5A2C41" w:rsidRPr="00390EF5" w14:paraId="2798E337" w14:textId="77777777" w:rsidTr="00150CD2">
        <w:trPr>
          <w:jc w:val="center"/>
        </w:trPr>
        <w:tc>
          <w:tcPr>
            <w:tcW w:w="4932" w:type="dxa"/>
            <w:shd w:val="clear" w:color="auto" w:fill="FFFFFF" w:themeFill="background1"/>
          </w:tcPr>
          <w:p w14:paraId="229EF064" w14:textId="77777777" w:rsidR="005A2C41" w:rsidRPr="00390EF5" w:rsidRDefault="001F04CF" w:rsidP="00261220">
            <w:pPr>
              <w:pStyle w:val="SLONormal"/>
              <w:spacing w:before="0" w:after="0"/>
              <w:ind w:left="397"/>
              <w:rPr>
                <w:lang w:val="lv-LV"/>
              </w:rPr>
            </w:pPr>
            <w:r w:rsidRPr="00390EF5">
              <w:rPr>
                <w:lang w:val="lv-LV"/>
              </w:rPr>
              <w:t xml:space="preserve">Darbinieks apņemas neatklāt trešajām personām informāciju, kas uzskatāma par Darba devēja komercnoslēpumu, un veikt nepieciešamās un saprātīgās darbības, lai nodrošinātu, ka trešajām personām nav tiešas </w:t>
            </w:r>
            <w:r w:rsidRPr="00390EF5">
              <w:rPr>
                <w:lang w:val="lv-LV"/>
              </w:rPr>
              <w:lastRenderedPageBreak/>
              <w:t>vai netiešas pieejas šai informācijai. Sniedzot jebkādu informāciju par Darba devēju trešajām personām, Darbinieks pilnībā ievēro Darba devēja rīkojumus, un jebkādus Darba devēja politikas dokumentus vai rīcības kodeksus, ar kuriem Darbinieks ticis iepazīstināts. Tāpat Darbinieks neizpauž nekādu informāciju attiecībā uz Darba devēja klientiem, kuru saprātīgi varētu uzskatīt kā konfidenciālu.</w:t>
            </w:r>
          </w:p>
        </w:tc>
        <w:tc>
          <w:tcPr>
            <w:tcW w:w="4932" w:type="dxa"/>
            <w:shd w:val="clear" w:color="auto" w:fill="FFFFFF" w:themeFill="background1"/>
          </w:tcPr>
          <w:p w14:paraId="4678E93F" w14:textId="77777777" w:rsidR="005A2C41" w:rsidRPr="00390EF5" w:rsidRDefault="001F04CF" w:rsidP="00261220">
            <w:pPr>
              <w:pStyle w:val="SLONormal"/>
              <w:spacing w:before="0" w:after="0"/>
              <w:ind w:left="397"/>
            </w:pPr>
            <w:r w:rsidRPr="00390EF5">
              <w:rPr>
                <w:lang w:val="et-EE"/>
              </w:rPr>
              <w:lastRenderedPageBreak/>
              <w:t xml:space="preserve">The Employee undertakes not to disclose information that is considered to be the Employer’s commercial secret, and to take all necessary and reasonable steps to ensure that third parties do not have direct or indirect </w:t>
            </w:r>
            <w:r w:rsidRPr="00390EF5">
              <w:rPr>
                <w:lang w:val="et-EE"/>
              </w:rPr>
              <w:lastRenderedPageBreak/>
              <w:t>access to that information. The Employee shall fully observe the instructions of the Employer and any policy documents or codes of conduct of the Employer, which the Employee has been acquainted with, regarding the disclosure of information about the Employer to any third party. Likewise the Employee shall not disclose any information with respect to the Employer’s customers, which can be reasonably regarded as confidential.</w:t>
            </w:r>
          </w:p>
        </w:tc>
      </w:tr>
      <w:bookmarkEnd w:id="2"/>
    </w:tbl>
    <w:p w14:paraId="2F5179D7" w14:textId="77777777" w:rsidR="00295B25" w:rsidRPr="00390EF5" w:rsidRDefault="00295B25" w:rsidP="003821C5">
      <w:pPr>
        <w:pStyle w:val="SLONormal"/>
        <w:spacing w:before="0" w:after="0"/>
        <w:rPr>
          <w:lang w:val="et-EE"/>
        </w:rPr>
      </w:pPr>
    </w:p>
    <w:p w14:paraId="63BC042C" w14:textId="77777777" w:rsidR="005A2C41" w:rsidRPr="00390EF5" w:rsidRDefault="00935C44" w:rsidP="00131742">
      <w:pPr>
        <w:pStyle w:val="SLONormal"/>
        <w:numPr>
          <w:ilvl w:val="0"/>
          <w:numId w:val="18"/>
        </w:numPr>
        <w:spacing w:before="0" w:after="0"/>
        <w:ind w:left="397" w:hanging="397"/>
        <w:rPr>
          <w:b/>
          <w:caps/>
          <w:lang w:val="et-EE"/>
        </w:rPr>
      </w:pPr>
      <w:r w:rsidRPr="00390EF5">
        <w:rPr>
          <w:b/>
          <w:caps/>
          <w:lang w:val="et-EE"/>
        </w:rPr>
        <w:t xml:space="preserve">Līguma izbeigšana / Termination of the </w:t>
      </w:r>
      <w:r w:rsidR="00FC15B6" w:rsidRPr="00390EF5">
        <w:rPr>
          <w:b/>
          <w:caps/>
          <w:lang w:val="et-EE"/>
        </w:rPr>
        <w:t>Agreement</w:t>
      </w:r>
    </w:p>
    <w:p w14:paraId="3EF8E85F" w14:textId="77777777" w:rsidR="00935C44" w:rsidRPr="00390EF5" w:rsidRDefault="00935C44" w:rsidP="003821C5">
      <w:pPr>
        <w:pStyle w:val="SLONormal"/>
        <w:spacing w:before="0" w:after="0"/>
        <w:rPr>
          <w:lang w:val="et-EE"/>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935C44" w:rsidRPr="00390EF5" w14:paraId="45A237B1" w14:textId="77777777" w:rsidTr="00150CD2">
        <w:trPr>
          <w:jc w:val="center"/>
        </w:trPr>
        <w:tc>
          <w:tcPr>
            <w:tcW w:w="4932" w:type="dxa"/>
            <w:shd w:val="clear" w:color="auto" w:fill="FFFFFF" w:themeFill="background1"/>
          </w:tcPr>
          <w:p w14:paraId="6DF75CED" w14:textId="77777777" w:rsidR="00935C44" w:rsidRPr="00390EF5" w:rsidRDefault="00935C44" w:rsidP="00261220">
            <w:pPr>
              <w:pStyle w:val="SLONormal"/>
              <w:numPr>
                <w:ilvl w:val="0"/>
                <w:numId w:val="31"/>
              </w:numPr>
              <w:spacing w:before="0"/>
              <w:ind w:left="510" w:hanging="510"/>
              <w:rPr>
                <w:lang w:val="lv-LV"/>
              </w:rPr>
            </w:pPr>
            <w:r w:rsidRPr="00390EF5">
              <w:rPr>
                <w:lang w:val="lv-LV"/>
              </w:rPr>
              <w:t>Abas Puses ir tiesīgas izbeigt Līgumu ar rakstveida vienošanos.</w:t>
            </w:r>
          </w:p>
        </w:tc>
        <w:tc>
          <w:tcPr>
            <w:tcW w:w="4932" w:type="dxa"/>
            <w:shd w:val="clear" w:color="auto" w:fill="FFFFFF" w:themeFill="background1"/>
          </w:tcPr>
          <w:p w14:paraId="45B4D6D3" w14:textId="77777777" w:rsidR="00935C44" w:rsidRPr="00390EF5" w:rsidRDefault="00135C39" w:rsidP="00261220">
            <w:pPr>
              <w:pStyle w:val="SLONormal"/>
              <w:numPr>
                <w:ilvl w:val="0"/>
                <w:numId w:val="32"/>
              </w:numPr>
              <w:spacing w:before="0"/>
              <w:ind w:left="510" w:hanging="510"/>
            </w:pPr>
            <w:r w:rsidRPr="00390EF5">
              <w:rPr>
                <w:lang w:val="et-EE"/>
              </w:rPr>
              <w:t>Both Parties may terminate th</w:t>
            </w:r>
            <w:r w:rsidR="00770C27" w:rsidRPr="00390EF5">
              <w:rPr>
                <w:lang w:val="et-EE"/>
              </w:rPr>
              <w:t>e</w:t>
            </w:r>
            <w:r w:rsidRPr="00390EF5">
              <w:rPr>
                <w:lang w:val="et-EE"/>
              </w:rPr>
              <w:t xml:space="preserve"> </w:t>
            </w:r>
            <w:r w:rsidR="00FC15B6" w:rsidRPr="00390EF5">
              <w:rPr>
                <w:lang w:val="et-EE"/>
              </w:rPr>
              <w:t>Agreement</w:t>
            </w:r>
            <w:r w:rsidRPr="00390EF5">
              <w:rPr>
                <w:lang w:val="et-EE"/>
              </w:rPr>
              <w:t xml:space="preserve"> by a written agreement.</w:t>
            </w:r>
          </w:p>
        </w:tc>
      </w:tr>
      <w:tr w:rsidR="00935C44" w:rsidRPr="00390EF5" w14:paraId="7389BF61" w14:textId="77777777" w:rsidTr="00150CD2">
        <w:trPr>
          <w:jc w:val="center"/>
        </w:trPr>
        <w:tc>
          <w:tcPr>
            <w:tcW w:w="4932" w:type="dxa"/>
            <w:shd w:val="clear" w:color="auto" w:fill="FFFFFF" w:themeFill="background1"/>
          </w:tcPr>
          <w:p w14:paraId="7B3F4F5F" w14:textId="77777777" w:rsidR="00935C44" w:rsidRPr="00390EF5" w:rsidRDefault="00935C44" w:rsidP="00131742">
            <w:pPr>
              <w:pStyle w:val="SLONormal"/>
              <w:numPr>
                <w:ilvl w:val="0"/>
                <w:numId w:val="31"/>
              </w:numPr>
              <w:ind w:left="510" w:hanging="510"/>
              <w:rPr>
                <w:lang w:val="lv-LV"/>
              </w:rPr>
            </w:pPr>
            <w:r w:rsidRPr="00390EF5">
              <w:rPr>
                <w:lang w:val="lv-LV"/>
              </w:rPr>
              <w:t>Abām Pusēm</w:t>
            </w:r>
            <w:r w:rsidR="00770C27" w:rsidRPr="00390EF5">
              <w:rPr>
                <w:lang w:val="lv-LV"/>
              </w:rPr>
              <w:t xml:space="preserve"> ir tiesības vienpusēji uzteikt </w:t>
            </w:r>
            <w:r w:rsidRPr="00390EF5">
              <w:rPr>
                <w:lang w:val="lv-LV"/>
              </w:rPr>
              <w:t xml:space="preserve">Līgumu saskaņā ar darba līguma izbeigšanas noteikumiem, kas paredzēti piemērojamā likumā un </w:t>
            </w:r>
            <w:r w:rsidR="006C069B" w:rsidRPr="00390EF5">
              <w:rPr>
                <w:lang w:val="lv-LV"/>
              </w:rPr>
              <w:t>Līgumā</w:t>
            </w:r>
            <w:r w:rsidRPr="00390EF5">
              <w:rPr>
                <w:lang w:val="lv-LV"/>
              </w:rPr>
              <w:t xml:space="preserve"> noteiktajā kārtībā.</w:t>
            </w:r>
          </w:p>
        </w:tc>
        <w:tc>
          <w:tcPr>
            <w:tcW w:w="4932" w:type="dxa"/>
            <w:shd w:val="clear" w:color="auto" w:fill="FFFFFF" w:themeFill="background1"/>
          </w:tcPr>
          <w:p w14:paraId="46D4FA0E" w14:textId="77777777" w:rsidR="00935C44" w:rsidRPr="00390EF5" w:rsidRDefault="00135C39" w:rsidP="00131742">
            <w:pPr>
              <w:pStyle w:val="SLONormal"/>
              <w:numPr>
                <w:ilvl w:val="0"/>
                <w:numId w:val="32"/>
              </w:numPr>
              <w:ind w:left="510" w:hanging="510"/>
              <w:rPr>
                <w:lang w:val="et-EE"/>
              </w:rPr>
            </w:pPr>
            <w:r w:rsidRPr="00390EF5">
              <w:rPr>
                <w:lang w:val="et-EE"/>
              </w:rPr>
              <w:t>Both Parties have the right to give unilateral notice of termination of th</w:t>
            </w:r>
            <w:r w:rsidR="00770C27" w:rsidRPr="00390EF5">
              <w:rPr>
                <w:lang w:val="et-EE"/>
              </w:rPr>
              <w:t>e</w:t>
            </w:r>
            <w:r w:rsidRPr="00390EF5">
              <w:rPr>
                <w:lang w:val="et-EE"/>
              </w:rPr>
              <w:t xml:space="preserve"> </w:t>
            </w:r>
            <w:r w:rsidR="00FC15B6" w:rsidRPr="00390EF5">
              <w:rPr>
                <w:lang w:val="et-EE"/>
              </w:rPr>
              <w:t>Agreement</w:t>
            </w:r>
            <w:r w:rsidRPr="00390EF5">
              <w:rPr>
                <w:lang w:val="et-EE"/>
              </w:rPr>
              <w:t xml:space="preserve">, in accordance to the conditions of termination of an employment </w:t>
            </w:r>
            <w:r w:rsidR="00FC15B6" w:rsidRPr="00390EF5">
              <w:rPr>
                <w:lang w:val="et-EE"/>
              </w:rPr>
              <w:t>agreement</w:t>
            </w:r>
            <w:r w:rsidRPr="00390EF5">
              <w:rPr>
                <w:lang w:val="et-EE"/>
              </w:rPr>
              <w:t xml:space="preserve"> provided by the applicable law and in the cases and order prescribed by the applicable law.</w:t>
            </w:r>
          </w:p>
        </w:tc>
      </w:tr>
      <w:tr w:rsidR="00935C44" w:rsidRPr="00390EF5" w14:paraId="30FF0D3A" w14:textId="77777777" w:rsidTr="00150CD2">
        <w:trPr>
          <w:jc w:val="center"/>
        </w:trPr>
        <w:tc>
          <w:tcPr>
            <w:tcW w:w="4932" w:type="dxa"/>
            <w:shd w:val="clear" w:color="auto" w:fill="FFFFFF" w:themeFill="background1"/>
          </w:tcPr>
          <w:p w14:paraId="067FD358" w14:textId="77777777" w:rsidR="00935C44" w:rsidRPr="00390EF5" w:rsidRDefault="00135C39" w:rsidP="00131742">
            <w:pPr>
              <w:pStyle w:val="SLONormal"/>
              <w:numPr>
                <w:ilvl w:val="0"/>
                <w:numId w:val="31"/>
              </w:numPr>
              <w:spacing w:after="0"/>
              <w:ind w:left="510" w:hanging="510"/>
              <w:rPr>
                <w:lang w:val="lv-LV"/>
              </w:rPr>
            </w:pPr>
            <w:r w:rsidRPr="00390EF5">
              <w:rPr>
                <w:lang w:val="lv-LV"/>
              </w:rPr>
              <w:t>Darba devējs Līguma uzteikumu Darbiniekam, izmantojot drošu elektronisko parakstu, var nosūtīt arī pa elektronisko pastu uz Līgumā norādīto Darbinieka e-pasta adresi.</w:t>
            </w:r>
          </w:p>
        </w:tc>
        <w:tc>
          <w:tcPr>
            <w:tcW w:w="4932" w:type="dxa"/>
            <w:shd w:val="clear" w:color="auto" w:fill="FFFFFF" w:themeFill="background1"/>
          </w:tcPr>
          <w:p w14:paraId="70DB880B" w14:textId="77777777" w:rsidR="00935C44" w:rsidRPr="00390EF5" w:rsidRDefault="00135C39" w:rsidP="00131742">
            <w:pPr>
              <w:pStyle w:val="SLONormal"/>
              <w:numPr>
                <w:ilvl w:val="0"/>
                <w:numId w:val="32"/>
              </w:numPr>
              <w:spacing w:after="0"/>
              <w:ind w:left="510" w:hanging="510"/>
            </w:pPr>
            <w:r w:rsidRPr="00390EF5">
              <w:rPr>
                <w:lang w:val="et-EE"/>
              </w:rPr>
              <w:t xml:space="preserve">The Employer using secure electronic signature can send to the Employee the </w:t>
            </w:r>
            <w:r w:rsidR="00FC15B6" w:rsidRPr="00390EF5">
              <w:rPr>
                <w:lang w:val="et-EE"/>
              </w:rPr>
              <w:t>Agreement</w:t>
            </w:r>
            <w:r w:rsidRPr="00390EF5">
              <w:rPr>
                <w:lang w:val="et-EE"/>
              </w:rPr>
              <w:t xml:space="preserve"> termination notice also by electronic mail to the Employee’s e-mail address, which is indicated in th</w:t>
            </w:r>
            <w:r w:rsidR="00770C27" w:rsidRPr="00390EF5">
              <w:rPr>
                <w:lang w:val="et-EE"/>
              </w:rPr>
              <w:t>e</w:t>
            </w:r>
            <w:r w:rsidRPr="00390EF5">
              <w:rPr>
                <w:lang w:val="et-EE"/>
              </w:rPr>
              <w:t xml:space="preserve"> </w:t>
            </w:r>
            <w:r w:rsidR="00FC15B6" w:rsidRPr="00390EF5">
              <w:rPr>
                <w:lang w:val="et-EE"/>
              </w:rPr>
              <w:t>Agreement</w:t>
            </w:r>
            <w:r w:rsidRPr="00390EF5">
              <w:rPr>
                <w:lang w:val="et-EE"/>
              </w:rPr>
              <w:t>.</w:t>
            </w:r>
          </w:p>
        </w:tc>
      </w:tr>
    </w:tbl>
    <w:p w14:paraId="43AB2E08" w14:textId="77777777" w:rsidR="007044F8" w:rsidRPr="00390EF5" w:rsidRDefault="007044F8" w:rsidP="003821C5">
      <w:pPr>
        <w:pStyle w:val="SLONormal"/>
        <w:spacing w:before="0" w:after="0"/>
        <w:rPr>
          <w:lang w:val="en-US"/>
        </w:rPr>
      </w:pPr>
    </w:p>
    <w:p w14:paraId="1911B915" w14:textId="77777777" w:rsidR="00184DEE" w:rsidRPr="00390EF5" w:rsidRDefault="008354AA" w:rsidP="00131742">
      <w:pPr>
        <w:pStyle w:val="SLONormal"/>
        <w:numPr>
          <w:ilvl w:val="0"/>
          <w:numId w:val="18"/>
        </w:numPr>
        <w:spacing w:before="0" w:after="0"/>
        <w:ind w:left="397" w:hanging="397"/>
        <w:rPr>
          <w:b/>
          <w:lang w:val="en-US"/>
        </w:rPr>
      </w:pPr>
      <w:r w:rsidRPr="00390EF5">
        <w:rPr>
          <w:b/>
          <w:caps/>
          <w:lang w:val="en-US"/>
        </w:rPr>
        <w:t xml:space="preserve">Dažādi / </w:t>
      </w:r>
      <w:r w:rsidR="00184DEE" w:rsidRPr="00390EF5">
        <w:rPr>
          <w:b/>
          <w:caps/>
          <w:lang w:val="en-US"/>
        </w:rPr>
        <w:t>Miscellaneous</w:t>
      </w:r>
    </w:p>
    <w:p w14:paraId="57F61BBE" w14:textId="77777777" w:rsidR="00A16625" w:rsidRPr="00390EF5" w:rsidRDefault="00A16625" w:rsidP="003821C5">
      <w:pPr>
        <w:pStyle w:val="SLONormal"/>
        <w:spacing w:before="0" w:after="0"/>
        <w:ind w:left="720"/>
        <w:rPr>
          <w:lang w:val="en-US"/>
        </w:rPr>
      </w:pPr>
    </w:p>
    <w:tbl>
      <w:tblPr>
        <w:tblStyle w:val="TableGrid"/>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5503C4" w:rsidRPr="00390EF5" w14:paraId="05829F09" w14:textId="77777777" w:rsidTr="00150CD2">
        <w:trPr>
          <w:jc w:val="center"/>
        </w:trPr>
        <w:tc>
          <w:tcPr>
            <w:tcW w:w="4932" w:type="dxa"/>
            <w:shd w:val="clear" w:color="auto" w:fill="FFFFFF" w:themeFill="background1"/>
          </w:tcPr>
          <w:p w14:paraId="17931BF2" w14:textId="44458445" w:rsidR="005503C4" w:rsidRPr="00390EF5" w:rsidRDefault="005503C4" w:rsidP="00131742">
            <w:pPr>
              <w:pStyle w:val="SLONormal"/>
              <w:numPr>
                <w:ilvl w:val="0"/>
                <w:numId w:val="33"/>
              </w:numPr>
              <w:spacing w:before="0"/>
              <w:ind w:left="510" w:hanging="510"/>
              <w:rPr>
                <w:lang w:val="lv-LV"/>
              </w:rPr>
            </w:pPr>
            <w:r w:rsidRPr="00390EF5">
              <w:rPr>
                <w:lang w:val="lv-LV"/>
              </w:rPr>
              <w:t>Darbinieks piekrīt Darba devēja tiesībām apstrādāt jebkādus Darbinieka personas datus, kuri iegūti Pušu darba tiesisko attiecību ietvaros, saskaņā ar piemērojamo likumu. Personas datu apstrādes mērķis ir nodrošināt, ka Darba devējam ir nepieciešamā informācija par Darbinieku Līguma izpildei. Šajā datu apstrādē Darba devējs ir pārzinis</w:t>
            </w:r>
            <w:r w:rsidR="00526D85">
              <w:rPr>
                <w:lang w:val="lv-LV"/>
              </w:rPr>
              <w:t>.</w:t>
            </w:r>
          </w:p>
        </w:tc>
        <w:tc>
          <w:tcPr>
            <w:tcW w:w="4932" w:type="dxa"/>
            <w:shd w:val="clear" w:color="auto" w:fill="FFFFFF" w:themeFill="background1"/>
          </w:tcPr>
          <w:p w14:paraId="01A3D72E" w14:textId="02254F37" w:rsidR="005503C4" w:rsidRPr="00390EF5" w:rsidRDefault="0021002D" w:rsidP="00131742">
            <w:pPr>
              <w:pStyle w:val="SLONormal"/>
              <w:numPr>
                <w:ilvl w:val="0"/>
                <w:numId w:val="34"/>
              </w:numPr>
              <w:spacing w:before="0"/>
              <w:ind w:left="510" w:hanging="510"/>
            </w:pPr>
            <w:r w:rsidRPr="00390EF5">
              <w:rPr>
                <w:lang w:val="et-EE"/>
              </w:rPr>
              <w:t>The Employee hereby consents to the right of the Employer to process any personal data of the Employee obtained within the employment relationship between the Parties, in accordance with applicable law. The purpose of the processing of personal data is to ensure that the Employer has the necessary information about the Employee for the execution of th</w:t>
            </w:r>
            <w:r w:rsidR="00BC1079" w:rsidRPr="00390EF5">
              <w:rPr>
                <w:lang w:val="et-EE"/>
              </w:rPr>
              <w:t xml:space="preserve">e </w:t>
            </w:r>
            <w:r w:rsidR="00FC15B6" w:rsidRPr="00390EF5">
              <w:rPr>
                <w:lang w:val="et-EE"/>
              </w:rPr>
              <w:t>Agreement</w:t>
            </w:r>
            <w:r w:rsidRPr="00390EF5">
              <w:rPr>
                <w:lang w:val="et-EE"/>
              </w:rPr>
              <w:t>. The Employer is data controller in such data processing.</w:t>
            </w:r>
          </w:p>
        </w:tc>
      </w:tr>
      <w:tr w:rsidR="005503C4" w:rsidRPr="00390EF5" w14:paraId="08D1032D" w14:textId="77777777" w:rsidTr="00150CD2">
        <w:trPr>
          <w:jc w:val="center"/>
        </w:trPr>
        <w:tc>
          <w:tcPr>
            <w:tcW w:w="4932" w:type="dxa"/>
            <w:shd w:val="clear" w:color="auto" w:fill="FFFFFF" w:themeFill="background1"/>
          </w:tcPr>
          <w:p w14:paraId="7F1BCCE5" w14:textId="77777777" w:rsidR="005503C4" w:rsidRPr="00390EF5" w:rsidRDefault="0021002D" w:rsidP="00131742">
            <w:pPr>
              <w:pStyle w:val="SLONormal"/>
              <w:numPr>
                <w:ilvl w:val="0"/>
                <w:numId w:val="33"/>
              </w:numPr>
              <w:ind w:left="510" w:hanging="510"/>
              <w:rPr>
                <w:lang w:val="lv-LV"/>
              </w:rPr>
            </w:pPr>
            <w:r w:rsidRPr="00390EF5">
              <w:rPr>
                <w:lang w:val="lv-LV"/>
              </w:rPr>
              <w:t>Tāpat Darbinieks apņemas saglabāt un nelikumīgi neizpaust personas datus, kurus Darbinieks ieguvis saistībā ar savu darba pienākumu veikšanu pie Darba devēja. Šis pienākums paliek spēkā arī pēc darba attiecību izbeigšanas.</w:t>
            </w:r>
          </w:p>
        </w:tc>
        <w:tc>
          <w:tcPr>
            <w:tcW w:w="4932" w:type="dxa"/>
            <w:shd w:val="clear" w:color="auto" w:fill="FFFFFF" w:themeFill="background1"/>
          </w:tcPr>
          <w:p w14:paraId="68907478" w14:textId="77777777" w:rsidR="005503C4" w:rsidRPr="00390EF5" w:rsidRDefault="0021002D" w:rsidP="00131742">
            <w:pPr>
              <w:pStyle w:val="SLONormal"/>
              <w:numPr>
                <w:ilvl w:val="0"/>
                <w:numId w:val="34"/>
              </w:numPr>
              <w:ind w:left="510" w:hanging="510"/>
              <w:rPr>
                <w:lang w:val="et-EE"/>
              </w:rPr>
            </w:pPr>
            <w:r w:rsidRPr="00390EF5">
              <w:rPr>
                <w:lang w:val="et-EE"/>
              </w:rPr>
              <w:t>Further, the Employee undertakes to preserve and not to illegally disclose personal data, which the Employee has obtained in connection of performance of his work duties with the Employer. This obligation remains in force also after termination of the employment.</w:t>
            </w:r>
          </w:p>
        </w:tc>
      </w:tr>
      <w:tr w:rsidR="005503C4" w:rsidRPr="00390EF5" w14:paraId="3C5E8D21" w14:textId="77777777" w:rsidTr="00150CD2">
        <w:trPr>
          <w:jc w:val="center"/>
        </w:trPr>
        <w:tc>
          <w:tcPr>
            <w:tcW w:w="4932" w:type="dxa"/>
            <w:shd w:val="clear" w:color="auto" w:fill="FFFFFF" w:themeFill="background1"/>
          </w:tcPr>
          <w:p w14:paraId="5573982F" w14:textId="67E80625" w:rsidR="005503C4" w:rsidRPr="00390EF5" w:rsidRDefault="00537765" w:rsidP="00131742">
            <w:pPr>
              <w:pStyle w:val="SLONormal"/>
              <w:numPr>
                <w:ilvl w:val="0"/>
                <w:numId w:val="33"/>
              </w:numPr>
              <w:ind w:left="510" w:hanging="510"/>
              <w:rPr>
                <w:lang w:val="lv-LV"/>
              </w:rPr>
            </w:pPr>
            <w:r w:rsidRPr="00390EF5">
              <w:rPr>
                <w:lang w:val="lv-LV"/>
              </w:rPr>
              <w:lastRenderedPageBreak/>
              <w:t xml:space="preserve">Jebkuri </w:t>
            </w:r>
            <w:r w:rsidR="00B21400" w:rsidRPr="00390EF5">
              <w:rPr>
                <w:lang w:val="lv-LV"/>
              </w:rPr>
              <w:t xml:space="preserve">Līguma grozījumi jāsagatavo </w:t>
            </w:r>
            <w:proofErr w:type="spellStart"/>
            <w:r w:rsidR="00A94C91">
              <w:rPr>
                <w:lang w:val="lv-LV"/>
              </w:rPr>
              <w:t>rakstveidā</w:t>
            </w:r>
            <w:proofErr w:type="spellEnd"/>
            <w:r w:rsidR="00B21400" w:rsidRPr="00390EF5">
              <w:rPr>
                <w:lang w:val="lv-LV"/>
              </w:rPr>
              <w:t xml:space="preserve"> un jāparaksta abām </w:t>
            </w:r>
            <w:r w:rsidR="00A94C91">
              <w:rPr>
                <w:lang w:val="lv-LV"/>
              </w:rPr>
              <w:t>P</w:t>
            </w:r>
            <w:r w:rsidR="00B21400" w:rsidRPr="00390EF5">
              <w:rPr>
                <w:lang w:val="lv-LV"/>
              </w:rPr>
              <w:t>usēm.</w:t>
            </w:r>
          </w:p>
        </w:tc>
        <w:tc>
          <w:tcPr>
            <w:tcW w:w="4932" w:type="dxa"/>
            <w:shd w:val="clear" w:color="auto" w:fill="FFFFFF" w:themeFill="background1"/>
          </w:tcPr>
          <w:p w14:paraId="4EA21DD0" w14:textId="77777777" w:rsidR="005503C4" w:rsidRPr="00390EF5" w:rsidRDefault="0021002D" w:rsidP="00131742">
            <w:pPr>
              <w:pStyle w:val="SLONormal"/>
              <w:numPr>
                <w:ilvl w:val="0"/>
                <w:numId w:val="34"/>
              </w:numPr>
              <w:ind w:left="510" w:hanging="510"/>
            </w:pPr>
            <w:r w:rsidRPr="00390EF5">
              <w:rPr>
                <w:lang w:val="et-EE"/>
              </w:rPr>
              <w:t xml:space="preserve">Any amendments to </w:t>
            </w:r>
            <w:r w:rsidR="00BC1079" w:rsidRPr="00390EF5">
              <w:rPr>
                <w:lang w:val="et-EE"/>
              </w:rPr>
              <w:t xml:space="preserve">the </w:t>
            </w:r>
            <w:r w:rsidRPr="00390EF5">
              <w:rPr>
                <w:lang w:val="et-EE"/>
              </w:rPr>
              <w:t>Agreement shall be made in writing and signed by the Parties</w:t>
            </w:r>
          </w:p>
        </w:tc>
      </w:tr>
      <w:tr w:rsidR="0021002D" w:rsidRPr="00390EF5" w14:paraId="5E1A282A" w14:textId="77777777" w:rsidTr="00150CD2">
        <w:trPr>
          <w:jc w:val="center"/>
        </w:trPr>
        <w:tc>
          <w:tcPr>
            <w:tcW w:w="4932" w:type="dxa"/>
            <w:shd w:val="clear" w:color="auto" w:fill="FFFFFF" w:themeFill="background1"/>
          </w:tcPr>
          <w:p w14:paraId="1258F94B" w14:textId="77777777" w:rsidR="0021002D" w:rsidRPr="00390EF5" w:rsidRDefault="00B21400" w:rsidP="00131742">
            <w:pPr>
              <w:pStyle w:val="SLONormal"/>
              <w:numPr>
                <w:ilvl w:val="0"/>
                <w:numId w:val="33"/>
              </w:numPr>
              <w:ind w:left="510" w:hanging="510"/>
              <w:rPr>
                <w:lang w:val="lv-LV"/>
              </w:rPr>
            </w:pPr>
            <w:r w:rsidRPr="00390EF5">
              <w:rPr>
                <w:lang w:val="lv-LV"/>
              </w:rPr>
              <w:t>Līgumu reglamentē Latvijas</w:t>
            </w:r>
            <w:r w:rsidR="00BC1079" w:rsidRPr="00390EF5">
              <w:rPr>
                <w:lang w:val="lv-LV"/>
              </w:rPr>
              <w:t xml:space="preserve"> Republikas</w:t>
            </w:r>
            <w:r w:rsidRPr="00390EF5">
              <w:rPr>
                <w:lang w:val="lv-LV"/>
              </w:rPr>
              <w:t xml:space="preserve"> tiesību akti. Jebkādi strīdi, kas izriet no Līguma un saistībā ar to, jārisina Latvijas </w:t>
            </w:r>
            <w:r w:rsidR="00BC1079" w:rsidRPr="00390EF5">
              <w:rPr>
                <w:lang w:val="lv-LV"/>
              </w:rPr>
              <w:t xml:space="preserve">Republikas </w:t>
            </w:r>
            <w:r w:rsidRPr="00390EF5">
              <w:rPr>
                <w:lang w:val="lv-LV"/>
              </w:rPr>
              <w:t>tiesās.</w:t>
            </w:r>
          </w:p>
        </w:tc>
        <w:tc>
          <w:tcPr>
            <w:tcW w:w="4932" w:type="dxa"/>
            <w:shd w:val="clear" w:color="auto" w:fill="FFFFFF" w:themeFill="background1"/>
          </w:tcPr>
          <w:p w14:paraId="7A605E9A" w14:textId="77777777" w:rsidR="0021002D" w:rsidRPr="00390EF5" w:rsidRDefault="0021002D" w:rsidP="00131742">
            <w:pPr>
              <w:pStyle w:val="ListParagraph"/>
              <w:numPr>
                <w:ilvl w:val="0"/>
                <w:numId w:val="34"/>
              </w:numPr>
              <w:spacing w:before="120" w:after="120"/>
              <w:ind w:left="510" w:hanging="510"/>
              <w:contextualSpacing w:val="0"/>
              <w:jc w:val="both"/>
              <w:rPr>
                <w:rFonts w:eastAsia="Times New Roman" w:cs="Times New Roman"/>
                <w:sz w:val="24"/>
                <w:szCs w:val="24"/>
              </w:rPr>
            </w:pPr>
            <w:bookmarkStart w:id="3" w:name="_Hlk518633676"/>
            <w:r w:rsidRPr="00390EF5">
              <w:rPr>
                <w:rFonts w:eastAsia="Times New Roman" w:cs="Times New Roman"/>
                <w:sz w:val="24"/>
                <w:szCs w:val="24"/>
              </w:rPr>
              <w:t>Th</w:t>
            </w:r>
            <w:r w:rsidR="00131742" w:rsidRPr="00390EF5">
              <w:rPr>
                <w:rFonts w:eastAsia="Times New Roman" w:cs="Times New Roman"/>
                <w:sz w:val="24"/>
                <w:szCs w:val="24"/>
              </w:rPr>
              <w:t>e</w:t>
            </w:r>
            <w:r w:rsidRPr="00390EF5">
              <w:rPr>
                <w:rFonts w:eastAsia="Times New Roman" w:cs="Times New Roman"/>
                <w:sz w:val="24"/>
                <w:szCs w:val="24"/>
              </w:rPr>
              <w:t xml:space="preserve"> Agreement shall be governed by the laws of </w:t>
            </w:r>
            <w:r w:rsidR="00131742" w:rsidRPr="00390EF5">
              <w:rPr>
                <w:rFonts w:eastAsia="Times New Roman" w:cs="Times New Roman"/>
                <w:sz w:val="24"/>
                <w:szCs w:val="24"/>
              </w:rPr>
              <w:t xml:space="preserve">the Republic of </w:t>
            </w:r>
            <w:r w:rsidRPr="00390EF5">
              <w:rPr>
                <w:rFonts w:eastAsia="Times New Roman" w:cs="Times New Roman"/>
                <w:sz w:val="24"/>
                <w:szCs w:val="24"/>
              </w:rPr>
              <w:t xml:space="preserve">Latvia. </w:t>
            </w:r>
            <w:bookmarkStart w:id="4" w:name="_Hlk518633693"/>
            <w:bookmarkEnd w:id="3"/>
            <w:r w:rsidRPr="00390EF5">
              <w:rPr>
                <w:rFonts w:eastAsia="Times New Roman" w:cs="Times New Roman"/>
                <w:sz w:val="24"/>
                <w:szCs w:val="24"/>
              </w:rPr>
              <w:t>Any disputes arising from and in connection with th</w:t>
            </w:r>
            <w:r w:rsidR="00131742" w:rsidRPr="00390EF5">
              <w:rPr>
                <w:rFonts w:eastAsia="Times New Roman" w:cs="Times New Roman"/>
                <w:sz w:val="24"/>
                <w:szCs w:val="24"/>
              </w:rPr>
              <w:t>e</w:t>
            </w:r>
            <w:r w:rsidRPr="00390EF5">
              <w:rPr>
                <w:rFonts w:eastAsia="Times New Roman" w:cs="Times New Roman"/>
                <w:sz w:val="24"/>
                <w:szCs w:val="24"/>
              </w:rPr>
              <w:t xml:space="preserve"> Agreement shall be resolved by the courts of </w:t>
            </w:r>
            <w:r w:rsidR="00131742" w:rsidRPr="00390EF5">
              <w:rPr>
                <w:rFonts w:eastAsia="Times New Roman" w:cs="Times New Roman"/>
                <w:sz w:val="24"/>
                <w:szCs w:val="24"/>
              </w:rPr>
              <w:t xml:space="preserve">the Republic of </w:t>
            </w:r>
            <w:r w:rsidRPr="00390EF5">
              <w:rPr>
                <w:rFonts w:eastAsia="Times New Roman" w:cs="Times New Roman"/>
                <w:sz w:val="24"/>
                <w:szCs w:val="24"/>
              </w:rPr>
              <w:t>Latvia.</w:t>
            </w:r>
            <w:bookmarkEnd w:id="4"/>
          </w:p>
        </w:tc>
      </w:tr>
      <w:tr w:rsidR="0021002D" w:rsidRPr="00390EF5" w14:paraId="362B4792" w14:textId="77777777" w:rsidTr="00150CD2">
        <w:trPr>
          <w:jc w:val="center"/>
        </w:trPr>
        <w:tc>
          <w:tcPr>
            <w:tcW w:w="4932" w:type="dxa"/>
            <w:shd w:val="clear" w:color="auto" w:fill="FFFFFF" w:themeFill="background1"/>
          </w:tcPr>
          <w:p w14:paraId="2C83B497" w14:textId="77777777" w:rsidR="0021002D" w:rsidRPr="00390EF5" w:rsidRDefault="00B21400" w:rsidP="00131742">
            <w:pPr>
              <w:pStyle w:val="SLONormal"/>
              <w:numPr>
                <w:ilvl w:val="0"/>
                <w:numId w:val="33"/>
              </w:numPr>
              <w:spacing w:after="0"/>
              <w:ind w:left="510" w:hanging="510"/>
              <w:rPr>
                <w:lang w:val="lv-LV"/>
              </w:rPr>
            </w:pPr>
            <w:r w:rsidRPr="00390EF5">
              <w:rPr>
                <w:lang w:val="lv-LV"/>
              </w:rPr>
              <w:t xml:space="preserve">Līgums ir sagatavots </w:t>
            </w:r>
            <w:r w:rsidR="00E57923" w:rsidRPr="00390EF5">
              <w:rPr>
                <w:lang w:val="lv-LV"/>
              </w:rPr>
              <w:t xml:space="preserve">latviešu un angļu valodā 2 (divos) eksemplāros, </w:t>
            </w:r>
            <w:r w:rsidR="00131742" w:rsidRPr="00390EF5">
              <w:rPr>
                <w:lang w:val="lv-LV"/>
              </w:rPr>
              <w:t>vienu</w:t>
            </w:r>
            <w:r w:rsidR="00E57923" w:rsidRPr="00390EF5">
              <w:rPr>
                <w:lang w:val="lv-LV"/>
              </w:rPr>
              <w:t xml:space="preserve"> eksemplāru patur Darba devējs</w:t>
            </w:r>
            <w:r w:rsidR="00131742" w:rsidRPr="00390EF5">
              <w:rPr>
                <w:lang w:val="lv-LV"/>
              </w:rPr>
              <w:t>, bet otru</w:t>
            </w:r>
            <w:r w:rsidR="00E57923" w:rsidRPr="00390EF5">
              <w:rPr>
                <w:lang w:val="lv-LV"/>
              </w:rPr>
              <w:t xml:space="preserve"> – Darbinieks.</w:t>
            </w:r>
          </w:p>
        </w:tc>
        <w:tc>
          <w:tcPr>
            <w:tcW w:w="4932" w:type="dxa"/>
            <w:shd w:val="clear" w:color="auto" w:fill="FFFFFF" w:themeFill="background1"/>
          </w:tcPr>
          <w:p w14:paraId="53B3DCD2" w14:textId="77777777" w:rsidR="0021002D" w:rsidRPr="00390EF5" w:rsidRDefault="0021002D" w:rsidP="00131742">
            <w:pPr>
              <w:pStyle w:val="ListParagraph"/>
              <w:numPr>
                <w:ilvl w:val="0"/>
                <w:numId w:val="34"/>
              </w:numPr>
              <w:spacing w:before="120"/>
              <w:ind w:left="510" w:hanging="510"/>
              <w:contextualSpacing w:val="0"/>
              <w:jc w:val="both"/>
              <w:rPr>
                <w:rFonts w:eastAsia="Times New Roman" w:cs="Times New Roman"/>
                <w:sz w:val="24"/>
                <w:szCs w:val="24"/>
              </w:rPr>
            </w:pPr>
            <w:r w:rsidRPr="00390EF5">
              <w:rPr>
                <w:rFonts w:eastAsia="Times New Roman" w:cs="Times New Roman"/>
                <w:sz w:val="24"/>
                <w:szCs w:val="24"/>
              </w:rPr>
              <w:t>Th</w:t>
            </w:r>
            <w:r w:rsidR="00131742" w:rsidRPr="00390EF5">
              <w:rPr>
                <w:rFonts w:eastAsia="Times New Roman" w:cs="Times New Roman"/>
                <w:sz w:val="24"/>
                <w:szCs w:val="24"/>
              </w:rPr>
              <w:t>e</w:t>
            </w:r>
            <w:r w:rsidRPr="00390EF5">
              <w:rPr>
                <w:rFonts w:eastAsia="Times New Roman" w:cs="Times New Roman"/>
                <w:sz w:val="24"/>
                <w:szCs w:val="24"/>
              </w:rPr>
              <w:t xml:space="preserve"> Agreement is prepared in </w:t>
            </w:r>
            <w:r w:rsidR="00E57923" w:rsidRPr="00390EF5">
              <w:rPr>
                <w:rFonts w:eastAsia="Times New Roman" w:cs="Times New Roman"/>
                <w:sz w:val="24"/>
                <w:szCs w:val="24"/>
              </w:rPr>
              <w:t xml:space="preserve">Latvian and </w:t>
            </w:r>
            <w:r w:rsidRPr="00390EF5">
              <w:rPr>
                <w:rFonts w:eastAsia="Times New Roman" w:cs="Times New Roman"/>
                <w:sz w:val="24"/>
                <w:szCs w:val="24"/>
              </w:rPr>
              <w:t xml:space="preserve">English in </w:t>
            </w:r>
            <w:r w:rsidR="00E57923" w:rsidRPr="00390EF5">
              <w:rPr>
                <w:rFonts w:eastAsia="Times New Roman" w:cs="Times New Roman"/>
                <w:sz w:val="24"/>
                <w:szCs w:val="24"/>
              </w:rPr>
              <w:t>2</w:t>
            </w:r>
            <w:r w:rsidRPr="00390EF5">
              <w:rPr>
                <w:rFonts w:eastAsia="Times New Roman" w:cs="Times New Roman"/>
                <w:sz w:val="24"/>
                <w:szCs w:val="24"/>
              </w:rPr>
              <w:t xml:space="preserve"> (t</w:t>
            </w:r>
            <w:r w:rsidR="00E57923" w:rsidRPr="00390EF5">
              <w:rPr>
                <w:rFonts w:eastAsia="Times New Roman" w:cs="Times New Roman"/>
                <w:sz w:val="24"/>
                <w:szCs w:val="24"/>
              </w:rPr>
              <w:t>wo</w:t>
            </w:r>
            <w:r w:rsidR="008A05D8" w:rsidRPr="00390EF5">
              <w:rPr>
                <w:rFonts w:eastAsia="Times New Roman" w:cs="Times New Roman"/>
                <w:sz w:val="24"/>
                <w:szCs w:val="24"/>
              </w:rPr>
              <w:t xml:space="preserve">) copies, one </w:t>
            </w:r>
            <w:r w:rsidRPr="00390EF5">
              <w:rPr>
                <w:rFonts w:eastAsia="Times New Roman" w:cs="Times New Roman"/>
                <w:sz w:val="24"/>
                <w:szCs w:val="24"/>
              </w:rPr>
              <w:t xml:space="preserve">shall remain with the </w:t>
            </w:r>
            <w:r w:rsidR="00CA60D2" w:rsidRPr="00390EF5">
              <w:rPr>
                <w:rFonts w:eastAsia="Times New Roman" w:cs="Times New Roman"/>
                <w:sz w:val="24"/>
                <w:szCs w:val="24"/>
              </w:rPr>
              <w:t>Employer,</w:t>
            </w:r>
            <w:r w:rsidRPr="00390EF5">
              <w:rPr>
                <w:rFonts w:eastAsia="Times New Roman" w:cs="Times New Roman"/>
                <w:sz w:val="24"/>
                <w:szCs w:val="24"/>
              </w:rPr>
              <w:t xml:space="preserve"> </w:t>
            </w:r>
            <w:r w:rsidR="00131742" w:rsidRPr="00390EF5">
              <w:rPr>
                <w:rFonts w:eastAsia="Times New Roman" w:cs="Times New Roman"/>
                <w:sz w:val="24"/>
                <w:szCs w:val="24"/>
              </w:rPr>
              <w:t>the other –</w:t>
            </w:r>
            <w:r w:rsidRPr="00390EF5">
              <w:rPr>
                <w:rFonts w:eastAsia="Times New Roman" w:cs="Times New Roman"/>
                <w:sz w:val="24"/>
                <w:szCs w:val="24"/>
              </w:rPr>
              <w:t xml:space="preserve"> with the </w:t>
            </w:r>
            <w:r w:rsidR="00CA60D2" w:rsidRPr="00390EF5">
              <w:rPr>
                <w:rFonts w:eastAsia="Times New Roman" w:cs="Times New Roman"/>
                <w:sz w:val="24"/>
                <w:szCs w:val="24"/>
              </w:rPr>
              <w:t>Emp</w:t>
            </w:r>
            <w:r w:rsidR="00E94EBD" w:rsidRPr="00390EF5">
              <w:rPr>
                <w:rFonts w:eastAsia="Times New Roman" w:cs="Times New Roman"/>
                <w:sz w:val="24"/>
                <w:szCs w:val="24"/>
              </w:rPr>
              <w:t>l</w:t>
            </w:r>
            <w:r w:rsidR="00CA60D2" w:rsidRPr="00390EF5">
              <w:rPr>
                <w:rFonts w:eastAsia="Times New Roman" w:cs="Times New Roman"/>
                <w:sz w:val="24"/>
                <w:szCs w:val="24"/>
              </w:rPr>
              <w:t>oyee.</w:t>
            </w:r>
          </w:p>
        </w:tc>
      </w:tr>
    </w:tbl>
    <w:p w14:paraId="3565795E" w14:textId="77777777" w:rsidR="00775EDC" w:rsidRPr="00390EF5" w:rsidRDefault="00775EDC" w:rsidP="003821C5">
      <w:pPr>
        <w:pStyle w:val="SLONormal"/>
        <w:spacing w:before="0" w:after="0"/>
        <w:ind w:left="397"/>
        <w:rPr>
          <w:lang w:val="en-US"/>
        </w:rPr>
      </w:pPr>
    </w:p>
    <w:p w14:paraId="10EDD003" w14:textId="77777777" w:rsidR="007044F8" w:rsidRPr="00390EF5" w:rsidRDefault="007044F8" w:rsidP="003821C5">
      <w:pPr>
        <w:pStyle w:val="SLONormal"/>
        <w:spacing w:before="0" w:after="0"/>
        <w:ind w:left="397"/>
        <w:rPr>
          <w:lang w:val="en-US"/>
        </w:rPr>
      </w:pPr>
    </w:p>
    <w:tbl>
      <w:tblPr>
        <w:tblStyle w:val="TableGrid"/>
        <w:tblW w:w="9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36"/>
        <w:gridCol w:w="4535"/>
      </w:tblGrid>
      <w:tr w:rsidR="005E5623" w:rsidRPr="00390EF5" w14:paraId="75BF5BC7" w14:textId="77777777" w:rsidTr="00870E23">
        <w:trPr>
          <w:jc w:val="center"/>
        </w:trPr>
        <w:tc>
          <w:tcPr>
            <w:tcW w:w="4535" w:type="dxa"/>
          </w:tcPr>
          <w:p w14:paraId="0E51B3CC" w14:textId="77777777" w:rsidR="00F01A09" w:rsidRPr="00390EF5" w:rsidRDefault="00FC15B6" w:rsidP="003821C5">
            <w:pPr>
              <w:pStyle w:val="SLONormal"/>
              <w:spacing w:before="0" w:after="0"/>
              <w:jc w:val="center"/>
              <w:rPr>
                <w:lang w:val="en-US"/>
              </w:rPr>
            </w:pPr>
            <w:r w:rsidRPr="00390EF5">
              <w:rPr>
                <w:lang w:val="lv-LV"/>
              </w:rPr>
              <w:t>Darba devēja vārdā /</w:t>
            </w:r>
            <w:r w:rsidRPr="00390EF5">
              <w:rPr>
                <w:lang w:val="en-US"/>
              </w:rPr>
              <w:t xml:space="preserve"> </w:t>
            </w:r>
            <w:r w:rsidRPr="00390EF5">
              <w:rPr>
                <w:lang w:val="en-US"/>
              </w:rPr>
              <w:br/>
            </w:r>
            <w:r w:rsidR="00F01A09" w:rsidRPr="00390EF5">
              <w:rPr>
                <w:lang w:val="en-US"/>
              </w:rPr>
              <w:t xml:space="preserve">On behalf of the </w:t>
            </w:r>
            <w:r w:rsidRPr="00390EF5">
              <w:rPr>
                <w:lang w:val="en-US"/>
              </w:rPr>
              <w:t>Employer:</w:t>
            </w:r>
          </w:p>
          <w:p w14:paraId="6F6B4F21" w14:textId="77777777" w:rsidR="00870E23" w:rsidRPr="00390EF5" w:rsidRDefault="00870E23" w:rsidP="003821C5">
            <w:pPr>
              <w:pStyle w:val="SLONormal"/>
              <w:spacing w:before="0" w:after="0"/>
              <w:jc w:val="center"/>
              <w:rPr>
                <w:lang w:val="en-US"/>
              </w:rPr>
            </w:pPr>
          </w:p>
          <w:p w14:paraId="02C7A3C5" w14:textId="77777777" w:rsidR="00870E23" w:rsidRPr="00390EF5" w:rsidRDefault="00870E23" w:rsidP="003821C5">
            <w:pPr>
              <w:pStyle w:val="SLONormal"/>
              <w:spacing w:before="0" w:after="0"/>
              <w:jc w:val="center"/>
              <w:rPr>
                <w:lang w:val="en-US"/>
              </w:rPr>
            </w:pPr>
          </w:p>
          <w:p w14:paraId="3FE27CEE" w14:textId="77777777" w:rsidR="00870E23" w:rsidRPr="00390EF5" w:rsidRDefault="00870E23" w:rsidP="003821C5">
            <w:pPr>
              <w:pStyle w:val="SLONormal"/>
              <w:spacing w:before="0" w:after="0"/>
              <w:jc w:val="center"/>
              <w:rPr>
                <w:lang w:val="lv-LV"/>
              </w:rPr>
            </w:pPr>
            <w:r w:rsidRPr="00390EF5">
              <w:rPr>
                <w:lang w:val="lv-LV"/>
              </w:rPr>
              <w:t>_____________________</w:t>
            </w:r>
          </w:p>
          <w:p w14:paraId="6EDF916C" w14:textId="77777777" w:rsidR="00870E23" w:rsidRPr="00390EF5" w:rsidRDefault="00870E23" w:rsidP="00277B31">
            <w:pPr>
              <w:pStyle w:val="SLONormal"/>
              <w:spacing w:before="0" w:after="0"/>
              <w:jc w:val="center"/>
              <w:rPr>
                <w:lang w:val="lv-LV"/>
              </w:rPr>
            </w:pPr>
            <w:r w:rsidRPr="00390EF5">
              <w:rPr>
                <w:b/>
                <w:lang w:val="lv-LV"/>
              </w:rPr>
              <w:t>[</w:t>
            </w:r>
            <w:r w:rsidR="00277B31" w:rsidRPr="00390EF5">
              <w:rPr>
                <w:b/>
                <w:highlight w:val="yellow"/>
                <w:lang w:val="lv-LV"/>
              </w:rPr>
              <w:t xml:space="preserve">vārds un uzvārds / </w:t>
            </w:r>
            <w:r w:rsidRPr="00390EF5">
              <w:rPr>
                <w:b/>
                <w:highlight w:val="yellow"/>
              </w:rPr>
              <w:t>name and surname</w:t>
            </w:r>
            <w:r w:rsidRPr="00390EF5">
              <w:rPr>
                <w:b/>
                <w:lang w:val="lv-LV"/>
              </w:rPr>
              <w:t>]</w:t>
            </w:r>
          </w:p>
        </w:tc>
        <w:tc>
          <w:tcPr>
            <w:tcW w:w="236" w:type="dxa"/>
          </w:tcPr>
          <w:p w14:paraId="11DAE0B6" w14:textId="77777777" w:rsidR="00F01A09" w:rsidRPr="00390EF5" w:rsidRDefault="00F01A09" w:rsidP="003821C5">
            <w:pPr>
              <w:pStyle w:val="SLONormal"/>
              <w:spacing w:before="0" w:after="0"/>
              <w:jc w:val="center"/>
              <w:rPr>
                <w:lang w:val="en-US"/>
              </w:rPr>
            </w:pPr>
          </w:p>
        </w:tc>
        <w:tc>
          <w:tcPr>
            <w:tcW w:w="4535" w:type="dxa"/>
          </w:tcPr>
          <w:p w14:paraId="14EB5EFE" w14:textId="77777777" w:rsidR="00F01A09" w:rsidRPr="00390EF5" w:rsidRDefault="00FC15B6" w:rsidP="003821C5">
            <w:pPr>
              <w:pStyle w:val="SLONormal"/>
              <w:spacing w:before="0" w:after="0"/>
              <w:jc w:val="center"/>
              <w:rPr>
                <w:lang w:val="en-US"/>
              </w:rPr>
            </w:pPr>
            <w:r w:rsidRPr="00390EF5">
              <w:rPr>
                <w:lang w:val="lv-LV"/>
              </w:rPr>
              <w:t>Darbinieks</w:t>
            </w:r>
            <w:r w:rsidRPr="00390EF5">
              <w:rPr>
                <w:lang w:val="en-US"/>
              </w:rPr>
              <w:t xml:space="preserve"> / the Employee:</w:t>
            </w:r>
          </w:p>
          <w:p w14:paraId="24A7E495" w14:textId="77777777" w:rsidR="00870E23" w:rsidRPr="00390EF5" w:rsidRDefault="00870E23" w:rsidP="003821C5">
            <w:pPr>
              <w:pStyle w:val="SLONormal"/>
              <w:spacing w:before="0" w:after="0"/>
              <w:jc w:val="center"/>
              <w:rPr>
                <w:lang w:val="en-US"/>
              </w:rPr>
            </w:pPr>
          </w:p>
          <w:p w14:paraId="57F8E558" w14:textId="77777777" w:rsidR="00870E23" w:rsidRPr="00390EF5" w:rsidRDefault="00870E23" w:rsidP="003821C5">
            <w:pPr>
              <w:pStyle w:val="SLONormal"/>
              <w:spacing w:before="0" w:after="0"/>
              <w:jc w:val="center"/>
              <w:rPr>
                <w:lang w:val="en-US"/>
              </w:rPr>
            </w:pPr>
          </w:p>
          <w:p w14:paraId="02834A2C" w14:textId="77777777" w:rsidR="00FC15B6" w:rsidRPr="00390EF5" w:rsidRDefault="00FC15B6" w:rsidP="003821C5">
            <w:pPr>
              <w:pStyle w:val="SLONormal"/>
              <w:spacing w:before="0" w:after="0"/>
              <w:jc w:val="center"/>
              <w:rPr>
                <w:lang w:val="en-US"/>
              </w:rPr>
            </w:pPr>
          </w:p>
          <w:p w14:paraId="01C12E5D" w14:textId="77777777" w:rsidR="00870E23" w:rsidRPr="00390EF5" w:rsidRDefault="00870E23" w:rsidP="003821C5">
            <w:pPr>
              <w:pStyle w:val="SLONormal"/>
              <w:spacing w:before="0" w:after="0"/>
              <w:jc w:val="center"/>
              <w:rPr>
                <w:lang w:val="lv-LV"/>
              </w:rPr>
            </w:pPr>
            <w:r w:rsidRPr="00390EF5">
              <w:rPr>
                <w:lang w:val="lv-LV"/>
              </w:rPr>
              <w:t>_____________________</w:t>
            </w:r>
          </w:p>
          <w:p w14:paraId="6B1C57FD" w14:textId="77777777" w:rsidR="00870E23" w:rsidRPr="00390EF5" w:rsidRDefault="00870E23" w:rsidP="003821C5">
            <w:pPr>
              <w:pStyle w:val="SLONormal"/>
              <w:spacing w:before="0" w:after="0"/>
              <w:jc w:val="center"/>
              <w:rPr>
                <w:b/>
                <w:lang w:val="lv-LV"/>
              </w:rPr>
            </w:pPr>
            <w:r w:rsidRPr="00390EF5">
              <w:rPr>
                <w:b/>
                <w:lang w:val="lv-LV"/>
              </w:rPr>
              <w:t>[</w:t>
            </w:r>
            <w:r w:rsidR="00277B31" w:rsidRPr="00390EF5">
              <w:rPr>
                <w:b/>
                <w:highlight w:val="yellow"/>
                <w:lang w:val="lv-LV"/>
              </w:rPr>
              <w:t xml:space="preserve">vārds un uzvārds / </w:t>
            </w:r>
            <w:r w:rsidRPr="00390EF5">
              <w:rPr>
                <w:b/>
                <w:highlight w:val="yellow"/>
              </w:rPr>
              <w:t>name and surname</w:t>
            </w:r>
            <w:r w:rsidRPr="00390EF5">
              <w:rPr>
                <w:b/>
                <w:lang w:val="lv-LV"/>
              </w:rPr>
              <w:t>]</w:t>
            </w:r>
          </w:p>
          <w:p w14:paraId="39686A36" w14:textId="77777777" w:rsidR="00870E23" w:rsidRPr="00390EF5" w:rsidRDefault="00870E23" w:rsidP="00FC15B6">
            <w:pPr>
              <w:jc w:val="center"/>
              <w:rPr>
                <w:rFonts w:cs="Times New Roman"/>
                <w:sz w:val="24"/>
                <w:szCs w:val="24"/>
                <w:lang w:val="en-US"/>
              </w:rPr>
            </w:pPr>
          </w:p>
        </w:tc>
      </w:tr>
    </w:tbl>
    <w:p w14:paraId="4930CA0B" w14:textId="2F388C2F" w:rsidR="00F572EF" w:rsidRPr="00390EF5" w:rsidRDefault="00F572EF" w:rsidP="00A928F9">
      <w:pPr>
        <w:spacing w:after="160" w:line="259" w:lineRule="auto"/>
        <w:jc w:val="center"/>
        <w:rPr>
          <w:rFonts w:cs="Times New Roman"/>
          <w:sz w:val="24"/>
          <w:szCs w:val="24"/>
        </w:rPr>
      </w:pPr>
      <w:r w:rsidRPr="00390EF5">
        <w:rPr>
          <w:rFonts w:cs="Times New Roman"/>
          <w:sz w:val="24"/>
          <w:szCs w:val="24"/>
          <w:lang w:val="en-US"/>
        </w:rPr>
        <w:br w:type="page"/>
      </w:r>
      <w:r w:rsidR="00AB1CE9" w:rsidRPr="00AB1CE9">
        <w:rPr>
          <w:rFonts w:cs="Times New Roman"/>
          <w:b/>
          <w:bCs/>
          <w:sz w:val="24"/>
          <w:szCs w:val="24"/>
          <w:lang w:val="en-US"/>
        </w:rPr>
        <w:lastRenderedPageBreak/>
        <w:t>1. p</w:t>
      </w:r>
      <w:r w:rsidR="00031AAA" w:rsidRPr="00AB1CE9">
        <w:rPr>
          <w:rFonts w:cs="Times New Roman"/>
          <w:b/>
          <w:bCs/>
          <w:sz w:val="24"/>
          <w:szCs w:val="24"/>
          <w:lang w:val="lv-LV"/>
        </w:rPr>
        <w:t>ielikums</w:t>
      </w:r>
      <w:r w:rsidR="00031AAA" w:rsidRPr="00390EF5">
        <w:rPr>
          <w:rFonts w:cs="Times New Roman"/>
          <w:b/>
          <w:sz w:val="24"/>
          <w:szCs w:val="24"/>
          <w:lang w:val="lv-LV"/>
        </w:rPr>
        <w:t xml:space="preserve"> /</w:t>
      </w:r>
      <w:r w:rsidR="00031AAA" w:rsidRPr="00390EF5">
        <w:rPr>
          <w:rFonts w:cs="Times New Roman"/>
          <w:sz w:val="24"/>
          <w:szCs w:val="24"/>
          <w:lang w:val="en-US"/>
        </w:rPr>
        <w:t xml:space="preserve"> </w:t>
      </w:r>
      <w:r w:rsidR="0086222A" w:rsidRPr="00390EF5">
        <w:rPr>
          <w:rFonts w:cs="Times New Roman"/>
          <w:b/>
          <w:sz w:val="24"/>
          <w:szCs w:val="24"/>
          <w:lang w:val="en-US"/>
        </w:rPr>
        <w:t>Appendix 1</w:t>
      </w:r>
    </w:p>
    <w:p w14:paraId="6FC3DF6F" w14:textId="77777777" w:rsidR="00F572EF" w:rsidRPr="00390EF5" w:rsidRDefault="00F572EF" w:rsidP="005A2F74">
      <w:pPr>
        <w:rPr>
          <w:rFonts w:cs="Times New Roman"/>
          <w:b/>
          <w:sz w:val="24"/>
          <w:szCs w:val="24"/>
          <w:lang w:val="en-US"/>
        </w:rPr>
      </w:pPr>
    </w:p>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6222A" w:rsidRPr="00390EF5" w14:paraId="4F4D8E08" w14:textId="77777777" w:rsidTr="0086222A">
        <w:trPr>
          <w:jc w:val="center"/>
        </w:trPr>
        <w:tc>
          <w:tcPr>
            <w:tcW w:w="4819" w:type="dxa"/>
            <w:shd w:val="clear" w:color="auto" w:fill="FFFFFF" w:themeFill="background1"/>
          </w:tcPr>
          <w:p w14:paraId="485FA48D" w14:textId="77777777" w:rsidR="0086222A" w:rsidRPr="00390EF5" w:rsidRDefault="0086222A" w:rsidP="0086222A">
            <w:pPr>
              <w:pStyle w:val="SLONormal"/>
              <w:rPr>
                <w:lang w:val="lv-LV"/>
              </w:rPr>
            </w:pPr>
            <w:r w:rsidRPr="00390EF5">
              <w:rPr>
                <w:lang w:val="lv-LV"/>
              </w:rPr>
              <w:t xml:space="preserve">Darbinieka galvenie pienākumi ir šādi: </w:t>
            </w:r>
          </w:p>
        </w:tc>
        <w:tc>
          <w:tcPr>
            <w:tcW w:w="4819" w:type="dxa"/>
            <w:shd w:val="clear" w:color="auto" w:fill="FFFFFF" w:themeFill="background1"/>
          </w:tcPr>
          <w:p w14:paraId="18389F8C" w14:textId="77777777" w:rsidR="0086222A" w:rsidRPr="00390EF5" w:rsidRDefault="0086222A" w:rsidP="0086222A">
            <w:pPr>
              <w:pStyle w:val="SLONormal"/>
              <w:rPr>
                <w:lang w:val="et-EE"/>
              </w:rPr>
            </w:pPr>
            <w:r w:rsidRPr="00390EF5">
              <w:rPr>
                <w:lang w:val="et-EE"/>
              </w:rPr>
              <w:t>The main work duties of the Employee are the following:</w:t>
            </w:r>
          </w:p>
        </w:tc>
      </w:tr>
      <w:tr w:rsidR="0086222A" w:rsidRPr="00390EF5" w14:paraId="44499FF0" w14:textId="77777777" w:rsidTr="0086222A">
        <w:trPr>
          <w:jc w:val="center"/>
        </w:trPr>
        <w:tc>
          <w:tcPr>
            <w:tcW w:w="4819" w:type="dxa"/>
            <w:shd w:val="clear" w:color="auto" w:fill="FFFFFF" w:themeFill="background1"/>
          </w:tcPr>
          <w:p w14:paraId="6D4EB061" w14:textId="77777777" w:rsidR="0086222A" w:rsidRPr="00390EF5" w:rsidRDefault="0086222A" w:rsidP="00131742">
            <w:pPr>
              <w:pStyle w:val="SLONormal"/>
              <w:numPr>
                <w:ilvl w:val="0"/>
                <w:numId w:val="35"/>
              </w:numPr>
              <w:spacing w:before="60" w:after="60"/>
              <w:ind w:left="397" w:hanging="397"/>
              <w:rPr>
                <w:lang w:val="lv-LV"/>
              </w:rPr>
            </w:pPr>
            <w:r w:rsidRPr="00390EF5">
              <w:rPr>
                <w:lang w:val="lv-LV"/>
              </w:rPr>
              <w:t>[</w:t>
            </w:r>
            <w:r w:rsidRPr="00390EF5">
              <w:rPr>
                <w:highlight w:val="yellow"/>
                <w:lang w:val="lv-LV"/>
              </w:rPr>
              <w:t>apraksts</w:t>
            </w:r>
            <w:r w:rsidRPr="00390EF5">
              <w:rPr>
                <w:lang w:val="lv-LV"/>
              </w:rPr>
              <w:t>];</w:t>
            </w:r>
          </w:p>
        </w:tc>
        <w:tc>
          <w:tcPr>
            <w:tcW w:w="4819" w:type="dxa"/>
            <w:shd w:val="clear" w:color="auto" w:fill="FFFFFF" w:themeFill="background1"/>
          </w:tcPr>
          <w:p w14:paraId="7ED17385" w14:textId="77777777" w:rsidR="0086222A" w:rsidRPr="00390EF5" w:rsidRDefault="0086222A" w:rsidP="00131742">
            <w:pPr>
              <w:pStyle w:val="SLONormal"/>
              <w:numPr>
                <w:ilvl w:val="0"/>
                <w:numId w:val="36"/>
              </w:numPr>
              <w:spacing w:before="60" w:after="60"/>
              <w:ind w:left="397" w:hanging="397"/>
              <w:rPr>
                <w:lang w:val="et-EE"/>
              </w:rPr>
            </w:pPr>
            <w:r w:rsidRPr="00390EF5">
              <w:rPr>
                <w:lang w:val="et-EE"/>
              </w:rPr>
              <w:t>[</w:t>
            </w:r>
            <w:r w:rsidRPr="00390EF5">
              <w:rPr>
                <w:highlight w:val="yellow"/>
                <w:lang w:val="et-EE"/>
              </w:rPr>
              <w:t>description</w:t>
            </w:r>
            <w:r w:rsidRPr="00390EF5">
              <w:rPr>
                <w:lang w:val="et-EE"/>
              </w:rPr>
              <w:t>];</w:t>
            </w:r>
          </w:p>
        </w:tc>
      </w:tr>
      <w:tr w:rsidR="0086222A" w:rsidRPr="00390EF5" w14:paraId="5278DEB1" w14:textId="77777777" w:rsidTr="008F6592">
        <w:trPr>
          <w:trHeight w:val="95"/>
          <w:jc w:val="center"/>
        </w:trPr>
        <w:tc>
          <w:tcPr>
            <w:tcW w:w="4819" w:type="dxa"/>
            <w:shd w:val="clear" w:color="auto" w:fill="FFFFFF" w:themeFill="background1"/>
          </w:tcPr>
          <w:p w14:paraId="5789A64F" w14:textId="77777777" w:rsidR="0086222A" w:rsidRPr="00390EF5" w:rsidRDefault="0086222A" w:rsidP="00131742">
            <w:pPr>
              <w:pStyle w:val="SLONormal"/>
              <w:numPr>
                <w:ilvl w:val="0"/>
                <w:numId w:val="35"/>
              </w:numPr>
              <w:spacing w:before="60" w:after="60"/>
              <w:ind w:left="397" w:hanging="397"/>
              <w:rPr>
                <w:lang w:val="lv-LV"/>
              </w:rPr>
            </w:pPr>
            <w:r w:rsidRPr="00390EF5">
              <w:rPr>
                <w:lang w:val="lv-LV"/>
              </w:rPr>
              <w:t>[</w:t>
            </w:r>
            <w:r w:rsidRPr="00390EF5">
              <w:rPr>
                <w:highlight w:val="yellow"/>
                <w:lang w:val="lv-LV"/>
              </w:rPr>
              <w:t>apraksts</w:t>
            </w:r>
            <w:r w:rsidRPr="00390EF5">
              <w:rPr>
                <w:lang w:val="lv-LV"/>
              </w:rPr>
              <w:t>].</w:t>
            </w:r>
          </w:p>
        </w:tc>
        <w:tc>
          <w:tcPr>
            <w:tcW w:w="4819" w:type="dxa"/>
            <w:shd w:val="clear" w:color="auto" w:fill="FFFFFF" w:themeFill="background1"/>
          </w:tcPr>
          <w:p w14:paraId="56BE02A9" w14:textId="77777777" w:rsidR="0086222A" w:rsidRPr="00390EF5" w:rsidRDefault="0086222A" w:rsidP="00131742">
            <w:pPr>
              <w:pStyle w:val="SLONormal"/>
              <w:numPr>
                <w:ilvl w:val="0"/>
                <w:numId w:val="36"/>
              </w:numPr>
              <w:spacing w:before="60" w:after="60"/>
              <w:ind w:left="397" w:hanging="397"/>
              <w:rPr>
                <w:lang w:val="et-EE"/>
              </w:rPr>
            </w:pPr>
            <w:r w:rsidRPr="00390EF5">
              <w:rPr>
                <w:lang w:val="et-EE"/>
              </w:rPr>
              <w:t>[</w:t>
            </w:r>
            <w:r w:rsidRPr="00390EF5">
              <w:rPr>
                <w:highlight w:val="yellow"/>
                <w:lang w:val="et-EE"/>
              </w:rPr>
              <w:t>description</w:t>
            </w:r>
            <w:r w:rsidRPr="00390EF5">
              <w:rPr>
                <w:lang w:val="et-EE"/>
              </w:rPr>
              <w:t>].</w:t>
            </w:r>
          </w:p>
        </w:tc>
      </w:tr>
    </w:tbl>
    <w:p w14:paraId="02040937" w14:textId="77777777" w:rsidR="00775EDC" w:rsidRPr="00390EF5" w:rsidRDefault="00775EDC" w:rsidP="005E7563">
      <w:pPr>
        <w:pStyle w:val="SLONormal"/>
        <w:spacing w:before="0" w:after="0"/>
        <w:ind w:left="397"/>
        <w:rPr>
          <w:lang w:val="en-US"/>
        </w:rPr>
      </w:pPr>
    </w:p>
    <w:sectPr w:rsidR="00775EDC" w:rsidRPr="00390EF5" w:rsidSect="00A928F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31D2" w14:textId="77777777" w:rsidR="00B1776A" w:rsidRDefault="00B1776A" w:rsidP="00870E23">
      <w:r>
        <w:separator/>
      </w:r>
    </w:p>
  </w:endnote>
  <w:endnote w:type="continuationSeparator" w:id="0">
    <w:p w14:paraId="172F99DC" w14:textId="77777777" w:rsidR="00B1776A" w:rsidRDefault="00B1776A" w:rsidP="0087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388882148"/>
      <w:docPartObj>
        <w:docPartGallery w:val="Page Numbers (Bottom of Page)"/>
        <w:docPartUnique/>
      </w:docPartObj>
    </w:sdtPr>
    <w:sdtEndPr>
      <w:rPr>
        <w:noProof/>
      </w:rPr>
    </w:sdtEndPr>
    <w:sdtContent>
      <w:p w14:paraId="4371A352" w14:textId="77777777" w:rsidR="00B1776A" w:rsidRPr="0000081C" w:rsidRDefault="00B1776A" w:rsidP="00807925">
        <w:pPr>
          <w:pStyle w:val="Footer"/>
          <w:jc w:val="center"/>
          <w:rPr>
            <w:szCs w:val="20"/>
          </w:rPr>
        </w:pPr>
        <w:r w:rsidRPr="0000081C">
          <w:rPr>
            <w:szCs w:val="20"/>
          </w:rPr>
          <w:fldChar w:fldCharType="begin"/>
        </w:r>
        <w:r w:rsidRPr="0000081C">
          <w:rPr>
            <w:szCs w:val="20"/>
          </w:rPr>
          <w:instrText xml:space="preserve"> PAGE   \* MERGEFORMAT </w:instrText>
        </w:r>
        <w:r w:rsidRPr="0000081C">
          <w:rPr>
            <w:szCs w:val="20"/>
          </w:rPr>
          <w:fldChar w:fldCharType="separate"/>
        </w:r>
        <w:r w:rsidR="00305AE7" w:rsidRPr="0000081C">
          <w:rPr>
            <w:noProof/>
            <w:szCs w:val="20"/>
          </w:rPr>
          <w:t>7</w:t>
        </w:r>
        <w:r w:rsidRPr="0000081C">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3F72" w14:textId="77777777" w:rsidR="00B1776A" w:rsidRDefault="00B1776A" w:rsidP="00870E23">
      <w:r>
        <w:separator/>
      </w:r>
    </w:p>
  </w:footnote>
  <w:footnote w:type="continuationSeparator" w:id="0">
    <w:p w14:paraId="4BF269B2" w14:textId="77777777" w:rsidR="00B1776A" w:rsidRDefault="00B1776A" w:rsidP="0087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D523760"/>
    <w:multiLevelType w:val="multilevel"/>
    <w:tmpl w:val="0E6A53BE"/>
    <w:numStyleLink w:val="SORLDDHeadings"/>
  </w:abstractNum>
  <w:abstractNum w:abstractNumId="6" w15:restartNumberingAfterBreak="0">
    <w:nsid w:val="0EEC329F"/>
    <w:multiLevelType w:val="hybridMultilevel"/>
    <w:tmpl w:val="4700610E"/>
    <w:lvl w:ilvl="0" w:tplc="ACD042E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8" w15:restartNumberingAfterBreak="0">
    <w:nsid w:val="11DD70C0"/>
    <w:multiLevelType w:val="hybridMultilevel"/>
    <w:tmpl w:val="631A7478"/>
    <w:lvl w:ilvl="0" w:tplc="7A441B16">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B36F04"/>
    <w:multiLevelType w:val="hybridMultilevel"/>
    <w:tmpl w:val="68A03C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7120A6E"/>
    <w:multiLevelType w:val="hybridMultilevel"/>
    <w:tmpl w:val="827AE824"/>
    <w:lvl w:ilvl="0" w:tplc="750A778E">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0448B3"/>
    <w:multiLevelType w:val="hybridMultilevel"/>
    <w:tmpl w:val="19DA217C"/>
    <w:lvl w:ilvl="0" w:tplc="9730969A">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113B9A"/>
    <w:multiLevelType w:val="hybridMultilevel"/>
    <w:tmpl w:val="C9D4642A"/>
    <w:lvl w:ilvl="0" w:tplc="D2EC3DE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3CF24AC5"/>
    <w:multiLevelType w:val="multilevel"/>
    <w:tmpl w:val="74BEF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1D0E34"/>
    <w:multiLevelType w:val="hybridMultilevel"/>
    <w:tmpl w:val="6A4A141A"/>
    <w:lvl w:ilvl="0" w:tplc="8BFCA48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3E6926"/>
    <w:multiLevelType w:val="hybridMultilevel"/>
    <w:tmpl w:val="6692840E"/>
    <w:lvl w:ilvl="0" w:tplc="D444CD4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9765C8F"/>
    <w:multiLevelType w:val="hybridMultilevel"/>
    <w:tmpl w:val="60F4DE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BFF0C90"/>
    <w:multiLevelType w:val="hybridMultilevel"/>
    <w:tmpl w:val="5768CB48"/>
    <w:lvl w:ilvl="0" w:tplc="5A9EDA5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FF7EA4"/>
    <w:multiLevelType w:val="hybridMultilevel"/>
    <w:tmpl w:val="AC74714A"/>
    <w:lvl w:ilvl="0" w:tplc="F2681ED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C7412D"/>
    <w:multiLevelType w:val="hybridMultilevel"/>
    <w:tmpl w:val="919219FC"/>
    <w:lvl w:ilvl="0" w:tplc="C700057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827E10"/>
    <w:multiLevelType w:val="hybridMultilevel"/>
    <w:tmpl w:val="F51256CE"/>
    <w:lvl w:ilvl="0" w:tplc="FC226AC2">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295A9F"/>
    <w:multiLevelType w:val="multilevel"/>
    <w:tmpl w:val="188C3A74"/>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2B53D5"/>
    <w:multiLevelType w:val="hybridMultilevel"/>
    <w:tmpl w:val="BB6E224E"/>
    <w:lvl w:ilvl="0" w:tplc="F1EED96C">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C550DF"/>
    <w:multiLevelType w:val="hybridMultilevel"/>
    <w:tmpl w:val="63DC8474"/>
    <w:lvl w:ilvl="0" w:tplc="5A9EDA5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3" w15:restartNumberingAfterBreak="0">
    <w:nsid w:val="783F64B5"/>
    <w:multiLevelType w:val="hybridMultilevel"/>
    <w:tmpl w:val="A3E8A95A"/>
    <w:lvl w:ilvl="0" w:tplc="3A120D10">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5" w15:restartNumberingAfterBreak="0">
    <w:nsid w:val="7A376B16"/>
    <w:multiLevelType w:val="hybridMultilevel"/>
    <w:tmpl w:val="73E8F9D0"/>
    <w:lvl w:ilvl="0" w:tplc="F1EED96C">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A40173"/>
    <w:multiLevelType w:val="hybridMultilevel"/>
    <w:tmpl w:val="FFE8F5BE"/>
    <w:lvl w:ilvl="0" w:tplc="06F4082C">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858823">
    <w:abstractNumId w:val="4"/>
  </w:num>
  <w:num w:numId="2" w16cid:durableId="1021782888">
    <w:abstractNumId w:val="0"/>
  </w:num>
  <w:num w:numId="3" w16cid:durableId="1913273137">
    <w:abstractNumId w:val="12"/>
  </w:num>
  <w:num w:numId="4" w16cid:durableId="2000428217">
    <w:abstractNumId w:val="24"/>
  </w:num>
  <w:num w:numId="5" w16cid:durableId="1794669585">
    <w:abstractNumId w:val="7"/>
  </w:num>
  <w:num w:numId="6" w16cid:durableId="882867811">
    <w:abstractNumId w:val="21"/>
  </w:num>
  <w:num w:numId="7" w16cid:durableId="496849279">
    <w:abstractNumId w:val="5"/>
  </w:num>
  <w:num w:numId="8" w16cid:durableId="461969690">
    <w:abstractNumId w:val="19"/>
  </w:num>
  <w:num w:numId="9" w16cid:durableId="2059013802">
    <w:abstractNumId w:val="32"/>
  </w:num>
  <w:num w:numId="10" w16cid:durableId="880556588">
    <w:abstractNumId w:val="34"/>
  </w:num>
  <w:num w:numId="11" w16cid:durableId="588848970">
    <w:abstractNumId w:val="21"/>
  </w:num>
  <w:num w:numId="12" w16cid:durableId="1796749045">
    <w:abstractNumId w:val="10"/>
  </w:num>
  <w:num w:numId="13" w16cid:durableId="45375969">
    <w:abstractNumId w:val="22"/>
  </w:num>
  <w:num w:numId="14" w16cid:durableId="567375247">
    <w:abstractNumId w:val="11"/>
  </w:num>
  <w:num w:numId="15" w16cid:durableId="300615666">
    <w:abstractNumId w:val="2"/>
  </w:num>
  <w:num w:numId="16" w16cid:durableId="2114275360">
    <w:abstractNumId w:val="3"/>
  </w:num>
  <w:num w:numId="17" w16cid:durableId="777868360">
    <w:abstractNumId w:val="16"/>
  </w:num>
  <w:num w:numId="18" w16cid:durableId="1777139965">
    <w:abstractNumId w:val="17"/>
  </w:num>
  <w:num w:numId="19" w16cid:durableId="1409032710">
    <w:abstractNumId w:val="29"/>
  </w:num>
  <w:num w:numId="20" w16cid:durableId="824317511">
    <w:abstractNumId w:val="26"/>
  </w:num>
  <w:num w:numId="21" w16cid:durableId="1874028041">
    <w:abstractNumId w:val="25"/>
  </w:num>
  <w:num w:numId="22" w16cid:durableId="1686712851">
    <w:abstractNumId w:val="31"/>
  </w:num>
  <w:num w:numId="23" w16cid:durableId="1500389584">
    <w:abstractNumId w:val="27"/>
  </w:num>
  <w:num w:numId="24" w16cid:durableId="115150009">
    <w:abstractNumId w:val="6"/>
  </w:num>
  <w:num w:numId="25" w16cid:durableId="671490812">
    <w:abstractNumId w:val="33"/>
  </w:num>
  <w:num w:numId="26" w16cid:durableId="568074117">
    <w:abstractNumId w:val="15"/>
  </w:num>
  <w:num w:numId="27" w16cid:durableId="832332049">
    <w:abstractNumId w:val="35"/>
  </w:num>
  <w:num w:numId="28" w16cid:durableId="1491753186">
    <w:abstractNumId w:val="30"/>
  </w:num>
  <w:num w:numId="29" w16cid:durableId="683475973">
    <w:abstractNumId w:val="20"/>
  </w:num>
  <w:num w:numId="30" w16cid:durableId="1634289909">
    <w:abstractNumId w:val="14"/>
  </w:num>
  <w:num w:numId="31" w16cid:durableId="1029792486">
    <w:abstractNumId w:val="18"/>
  </w:num>
  <w:num w:numId="32" w16cid:durableId="1214585662">
    <w:abstractNumId w:val="36"/>
  </w:num>
  <w:num w:numId="33" w16cid:durableId="688482263">
    <w:abstractNumId w:val="28"/>
  </w:num>
  <w:num w:numId="34" w16cid:durableId="1609043950">
    <w:abstractNumId w:val="8"/>
  </w:num>
  <w:num w:numId="35" w16cid:durableId="858470811">
    <w:abstractNumId w:val="23"/>
  </w:num>
  <w:num w:numId="36" w16cid:durableId="874540136">
    <w:abstractNumId w:val="9"/>
  </w:num>
  <w:num w:numId="37" w16cid:durableId="32782676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1A"/>
    <w:rsid w:val="0000081C"/>
    <w:rsid w:val="00000B39"/>
    <w:rsid w:val="000153B3"/>
    <w:rsid w:val="00031AAA"/>
    <w:rsid w:val="00034222"/>
    <w:rsid w:val="00047678"/>
    <w:rsid w:val="00065292"/>
    <w:rsid w:val="0007589B"/>
    <w:rsid w:val="000776C9"/>
    <w:rsid w:val="00082FDE"/>
    <w:rsid w:val="00090159"/>
    <w:rsid w:val="00092A90"/>
    <w:rsid w:val="000A75BA"/>
    <w:rsid w:val="000B5F3C"/>
    <w:rsid w:val="000D01A8"/>
    <w:rsid w:val="000D640C"/>
    <w:rsid w:val="000E6510"/>
    <w:rsid w:val="000F66A9"/>
    <w:rsid w:val="000F753A"/>
    <w:rsid w:val="00125FEC"/>
    <w:rsid w:val="00131742"/>
    <w:rsid w:val="00132638"/>
    <w:rsid w:val="00132DEB"/>
    <w:rsid w:val="00135C39"/>
    <w:rsid w:val="00150CD2"/>
    <w:rsid w:val="00156EE2"/>
    <w:rsid w:val="001746D2"/>
    <w:rsid w:val="00182BAA"/>
    <w:rsid w:val="00184DEE"/>
    <w:rsid w:val="00195136"/>
    <w:rsid w:val="001C69B5"/>
    <w:rsid w:val="001D663A"/>
    <w:rsid w:val="001F04CF"/>
    <w:rsid w:val="00206227"/>
    <w:rsid w:val="0021002D"/>
    <w:rsid w:val="0021539D"/>
    <w:rsid w:val="0023153C"/>
    <w:rsid w:val="00240CE1"/>
    <w:rsid w:val="0024358F"/>
    <w:rsid w:val="0024527D"/>
    <w:rsid w:val="002467A1"/>
    <w:rsid w:val="00261220"/>
    <w:rsid w:val="00266C06"/>
    <w:rsid w:val="00267EA7"/>
    <w:rsid w:val="00271E0E"/>
    <w:rsid w:val="00277B31"/>
    <w:rsid w:val="00280A7A"/>
    <w:rsid w:val="00281508"/>
    <w:rsid w:val="00290BD7"/>
    <w:rsid w:val="00295B25"/>
    <w:rsid w:val="002C1163"/>
    <w:rsid w:val="002E4F08"/>
    <w:rsid w:val="00305AE7"/>
    <w:rsid w:val="003075CC"/>
    <w:rsid w:val="00312496"/>
    <w:rsid w:val="00327C5B"/>
    <w:rsid w:val="00332514"/>
    <w:rsid w:val="003374DA"/>
    <w:rsid w:val="0035061A"/>
    <w:rsid w:val="00375975"/>
    <w:rsid w:val="0037717F"/>
    <w:rsid w:val="003821C5"/>
    <w:rsid w:val="0038748C"/>
    <w:rsid w:val="00390EF5"/>
    <w:rsid w:val="0039417B"/>
    <w:rsid w:val="00396CCC"/>
    <w:rsid w:val="003A5D19"/>
    <w:rsid w:val="003C0AF0"/>
    <w:rsid w:val="003C3180"/>
    <w:rsid w:val="003C3220"/>
    <w:rsid w:val="003E2BEB"/>
    <w:rsid w:val="004026DB"/>
    <w:rsid w:val="00406F4F"/>
    <w:rsid w:val="004121AF"/>
    <w:rsid w:val="00431452"/>
    <w:rsid w:val="0044531F"/>
    <w:rsid w:val="00460E0A"/>
    <w:rsid w:val="00481971"/>
    <w:rsid w:val="00482EAF"/>
    <w:rsid w:val="0049008A"/>
    <w:rsid w:val="00494AE7"/>
    <w:rsid w:val="004A6B22"/>
    <w:rsid w:val="004F2808"/>
    <w:rsid w:val="004F620D"/>
    <w:rsid w:val="005003D5"/>
    <w:rsid w:val="005013E8"/>
    <w:rsid w:val="00520D1F"/>
    <w:rsid w:val="00526D85"/>
    <w:rsid w:val="00531D94"/>
    <w:rsid w:val="00537765"/>
    <w:rsid w:val="00547694"/>
    <w:rsid w:val="005503C4"/>
    <w:rsid w:val="005615A3"/>
    <w:rsid w:val="00563EE4"/>
    <w:rsid w:val="00585C53"/>
    <w:rsid w:val="005A2C41"/>
    <w:rsid w:val="005A2F74"/>
    <w:rsid w:val="005A73F0"/>
    <w:rsid w:val="005A79EE"/>
    <w:rsid w:val="005B040D"/>
    <w:rsid w:val="005B415D"/>
    <w:rsid w:val="005B7EB7"/>
    <w:rsid w:val="005D5DBE"/>
    <w:rsid w:val="005D5E71"/>
    <w:rsid w:val="005D7258"/>
    <w:rsid w:val="005E0514"/>
    <w:rsid w:val="005E5623"/>
    <w:rsid w:val="005E6CD0"/>
    <w:rsid w:val="005E7563"/>
    <w:rsid w:val="005F24E7"/>
    <w:rsid w:val="00614097"/>
    <w:rsid w:val="00617891"/>
    <w:rsid w:val="00630A33"/>
    <w:rsid w:val="0067196B"/>
    <w:rsid w:val="00672746"/>
    <w:rsid w:val="00675ED1"/>
    <w:rsid w:val="006817C5"/>
    <w:rsid w:val="006848A1"/>
    <w:rsid w:val="00685891"/>
    <w:rsid w:val="00691ED3"/>
    <w:rsid w:val="00696737"/>
    <w:rsid w:val="006A0A99"/>
    <w:rsid w:val="006A6358"/>
    <w:rsid w:val="006B0DEB"/>
    <w:rsid w:val="006B641C"/>
    <w:rsid w:val="006C069B"/>
    <w:rsid w:val="006C7789"/>
    <w:rsid w:val="006D1C3F"/>
    <w:rsid w:val="007044F8"/>
    <w:rsid w:val="00740BA5"/>
    <w:rsid w:val="00740CC3"/>
    <w:rsid w:val="00743475"/>
    <w:rsid w:val="007451CE"/>
    <w:rsid w:val="0075232B"/>
    <w:rsid w:val="007524C1"/>
    <w:rsid w:val="00753D1B"/>
    <w:rsid w:val="00760DCE"/>
    <w:rsid w:val="00765897"/>
    <w:rsid w:val="00770C27"/>
    <w:rsid w:val="00775EDC"/>
    <w:rsid w:val="00776B00"/>
    <w:rsid w:val="00784B1E"/>
    <w:rsid w:val="007A3C1A"/>
    <w:rsid w:val="007B47CD"/>
    <w:rsid w:val="007C1658"/>
    <w:rsid w:val="007D493E"/>
    <w:rsid w:val="007E12BF"/>
    <w:rsid w:val="007F3115"/>
    <w:rsid w:val="007F4B9E"/>
    <w:rsid w:val="008023A4"/>
    <w:rsid w:val="00807925"/>
    <w:rsid w:val="008331BD"/>
    <w:rsid w:val="008354AA"/>
    <w:rsid w:val="00843FB4"/>
    <w:rsid w:val="00853DE6"/>
    <w:rsid w:val="0086222A"/>
    <w:rsid w:val="0086661B"/>
    <w:rsid w:val="00870E23"/>
    <w:rsid w:val="008758F9"/>
    <w:rsid w:val="00875A34"/>
    <w:rsid w:val="00893060"/>
    <w:rsid w:val="008A05D8"/>
    <w:rsid w:val="008B0E50"/>
    <w:rsid w:val="008D1EE2"/>
    <w:rsid w:val="008D68C1"/>
    <w:rsid w:val="008D6FD6"/>
    <w:rsid w:val="008E24EA"/>
    <w:rsid w:val="008F6592"/>
    <w:rsid w:val="008F66E6"/>
    <w:rsid w:val="0090061D"/>
    <w:rsid w:val="0090109E"/>
    <w:rsid w:val="00902B7F"/>
    <w:rsid w:val="00920532"/>
    <w:rsid w:val="00935C44"/>
    <w:rsid w:val="009424A9"/>
    <w:rsid w:val="0094763F"/>
    <w:rsid w:val="00962A0C"/>
    <w:rsid w:val="00980962"/>
    <w:rsid w:val="00984770"/>
    <w:rsid w:val="00987A95"/>
    <w:rsid w:val="009931E9"/>
    <w:rsid w:val="009A2E7D"/>
    <w:rsid w:val="009B295F"/>
    <w:rsid w:val="009B5241"/>
    <w:rsid w:val="009E417A"/>
    <w:rsid w:val="009E6CEA"/>
    <w:rsid w:val="009F48A5"/>
    <w:rsid w:val="00A01ECF"/>
    <w:rsid w:val="00A16625"/>
    <w:rsid w:val="00A16AC9"/>
    <w:rsid w:val="00A1794E"/>
    <w:rsid w:val="00A2136B"/>
    <w:rsid w:val="00A37C7F"/>
    <w:rsid w:val="00A41813"/>
    <w:rsid w:val="00A41C76"/>
    <w:rsid w:val="00A46021"/>
    <w:rsid w:val="00A561F2"/>
    <w:rsid w:val="00A57DD3"/>
    <w:rsid w:val="00A72BAD"/>
    <w:rsid w:val="00A928F9"/>
    <w:rsid w:val="00A94C91"/>
    <w:rsid w:val="00AB1CE9"/>
    <w:rsid w:val="00AE545F"/>
    <w:rsid w:val="00B1776A"/>
    <w:rsid w:val="00B20181"/>
    <w:rsid w:val="00B21400"/>
    <w:rsid w:val="00B27CF5"/>
    <w:rsid w:val="00B33AB6"/>
    <w:rsid w:val="00B34A3B"/>
    <w:rsid w:val="00B37966"/>
    <w:rsid w:val="00B47296"/>
    <w:rsid w:val="00B51EA4"/>
    <w:rsid w:val="00B85A58"/>
    <w:rsid w:val="00BA3B4F"/>
    <w:rsid w:val="00BB26B9"/>
    <w:rsid w:val="00BB56E5"/>
    <w:rsid w:val="00BC1079"/>
    <w:rsid w:val="00BD4250"/>
    <w:rsid w:val="00BE76CF"/>
    <w:rsid w:val="00BF1449"/>
    <w:rsid w:val="00C22403"/>
    <w:rsid w:val="00C271C5"/>
    <w:rsid w:val="00C27FC3"/>
    <w:rsid w:val="00C36E7B"/>
    <w:rsid w:val="00C3770B"/>
    <w:rsid w:val="00C42908"/>
    <w:rsid w:val="00C6306F"/>
    <w:rsid w:val="00C64626"/>
    <w:rsid w:val="00C66EA4"/>
    <w:rsid w:val="00C90E1C"/>
    <w:rsid w:val="00C93E54"/>
    <w:rsid w:val="00CA1905"/>
    <w:rsid w:val="00CA60D2"/>
    <w:rsid w:val="00CD0EFC"/>
    <w:rsid w:val="00CE5B32"/>
    <w:rsid w:val="00D15DAC"/>
    <w:rsid w:val="00D471F4"/>
    <w:rsid w:val="00D64614"/>
    <w:rsid w:val="00D959F6"/>
    <w:rsid w:val="00DA3A5E"/>
    <w:rsid w:val="00DA7113"/>
    <w:rsid w:val="00DC7BE4"/>
    <w:rsid w:val="00DE56A2"/>
    <w:rsid w:val="00E11D94"/>
    <w:rsid w:val="00E13165"/>
    <w:rsid w:val="00E23752"/>
    <w:rsid w:val="00E24473"/>
    <w:rsid w:val="00E349D9"/>
    <w:rsid w:val="00E47CB4"/>
    <w:rsid w:val="00E500FC"/>
    <w:rsid w:val="00E55237"/>
    <w:rsid w:val="00E57923"/>
    <w:rsid w:val="00E94EBD"/>
    <w:rsid w:val="00EA2A89"/>
    <w:rsid w:val="00EB3F14"/>
    <w:rsid w:val="00EB526A"/>
    <w:rsid w:val="00F01A09"/>
    <w:rsid w:val="00F03E57"/>
    <w:rsid w:val="00F16F92"/>
    <w:rsid w:val="00F32F64"/>
    <w:rsid w:val="00F34436"/>
    <w:rsid w:val="00F572EF"/>
    <w:rsid w:val="00F75734"/>
    <w:rsid w:val="00F77E40"/>
    <w:rsid w:val="00F85364"/>
    <w:rsid w:val="00F87BF9"/>
    <w:rsid w:val="00FB5E49"/>
    <w:rsid w:val="00FC125E"/>
    <w:rsid w:val="00FC15B6"/>
    <w:rsid w:val="00FD7AA6"/>
    <w:rsid w:val="00FE7B86"/>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960"/>
  <w15:chartTrackingRefBased/>
  <w15:docId w15:val="{28C5FA12-8143-4F41-9DC5-162976A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4770"/>
    <w:pPr>
      <w:spacing w:after="0" w:line="240" w:lineRule="auto"/>
    </w:pPr>
    <w:rPr>
      <w:rFonts w:ascii="Times New Roman" w:hAnsi="Times New Roman"/>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table" w:styleId="TableGrid">
    <w:name w:val="Table Grid"/>
    <w:basedOn w:val="TableNormal"/>
    <w:uiPriority w:val="39"/>
    <w:rsid w:val="0098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70E23"/>
    <w:rPr>
      <w:vertAlign w:val="superscript"/>
    </w:rPr>
  </w:style>
  <w:style w:type="paragraph" w:styleId="BalloonText">
    <w:name w:val="Balloon Text"/>
    <w:basedOn w:val="Normal"/>
    <w:link w:val="BalloonTextChar"/>
    <w:uiPriority w:val="99"/>
    <w:semiHidden/>
    <w:unhideWhenUsed/>
    <w:rsid w:val="00C22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03"/>
    <w:rPr>
      <w:rFonts w:ascii="Segoe UI" w:hAnsi="Segoe UI" w:cs="Segoe UI"/>
      <w:sz w:val="18"/>
      <w:szCs w:val="18"/>
    </w:rPr>
  </w:style>
  <w:style w:type="paragraph" w:styleId="ListParagraph">
    <w:name w:val="List Paragraph"/>
    <w:basedOn w:val="Normal"/>
    <w:uiPriority w:val="34"/>
    <w:rsid w:val="00210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E340-5AFD-4A46-95D1-89DB96F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9395</Words>
  <Characters>5356</Characters>
  <Application>Microsoft Office Word</Application>
  <DocSecurity>0</DocSecurity>
  <PresentationFormat/>
  <Lines>44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Nauris Grigals | Sorainen</cp:lastModifiedBy>
  <cp:revision>51</cp:revision>
  <cp:lastPrinted>2018-06-14T06:05:00Z</cp:lastPrinted>
  <dcterms:created xsi:type="dcterms:W3CDTF">2018-06-13T07:20:00Z</dcterms:created>
  <dcterms:modified xsi:type="dcterms:W3CDTF">2023-01-17T19:01:00Z</dcterms:modified>
  <cp:category/>
  <cp:contentStatus/>
  <dc:language/>
  <cp:version/>
</cp:coreProperties>
</file>